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15" w:rsidRPr="00E36E5B" w:rsidRDefault="00D76D15" w:rsidP="00D76D15">
      <w:pPr>
        <w:spacing w:line="480" w:lineRule="auto"/>
        <w:ind w:left="720"/>
        <w:jc w:val="center"/>
        <w:rPr>
          <w:rFonts w:ascii="Times New Roman" w:hAnsi="Times New Roman"/>
          <w:b/>
          <w:sz w:val="24"/>
          <w:szCs w:val="24"/>
        </w:rPr>
      </w:pPr>
      <w:r>
        <w:rPr>
          <w:rFonts w:ascii="Times New Roman" w:hAnsi="Times New Roman"/>
          <w:b/>
          <w:noProof/>
          <w:sz w:val="24"/>
          <w:szCs w:val="24"/>
        </w:rPr>
        <w:pict>
          <v:rect id="Rectangle 2" o:spid="_x0000_s1026" style="position:absolute;left:0;text-align:left;margin-left:381.5pt;margin-top:-77.1pt;width:19.5pt;height:17.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" strokecolor="white"/>
        </w:pict>
      </w:r>
      <w:r w:rsidRPr="00E36E5B">
        <w:rPr>
          <w:rFonts w:ascii="Times New Roman" w:hAnsi="Times New Roman"/>
          <w:b/>
          <w:sz w:val="24"/>
          <w:szCs w:val="24"/>
        </w:rPr>
        <w:t>BAB III</w:t>
      </w:r>
    </w:p>
    <w:p w:rsidR="00D76D15" w:rsidRPr="00E36E5B" w:rsidRDefault="00D76D15" w:rsidP="00D76D15">
      <w:pPr>
        <w:spacing w:line="480" w:lineRule="auto"/>
        <w:ind w:left="720"/>
        <w:jc w:val="center"/>
        <w:rPr>
          <w:rFonts w:ascii="Times New Roman" w:hAnsi="Times New Roman"/>
          <w:b/>
          <w:sz w:val="24"/>
          <w:szCs w:val="24"/>
        </w:rPr>
      </w:pPr>
      <w:r w:rsidRPr="00E36E5B">
        <w:rPr>
          <w:rFonts w:ascii="Times New Roman" w:hAnsi="Times New Roman"/>
          <w:b/>
          <w:sz w:val="24"/>
          <w:szCs w:val="24"/>
        </w:rPr>
        <w:t>METODE PENELITIAN</w:t>
      </w:r>
    </w:p>
    <w:p w:rsidR="00D76D15" w:rsidRPr="00E36E5B" w:rsidRDefault="00D76D15" w:rsidP="00D76D15">
      <w:pPr>
        <w:pStyle w:val="ListParagraph"/>
        <w:spacing w:line="480" w:lineRule="auto"/>
        <w:ind w:left="1146"/>
        <w:jc w:val="both"/>
        <w:rPr>
          <w:rFonts w:ascii="Times New Roman" w:hAnsi="Times New Roman"/>
          <w:b/>
          <w:sz w:val="24"/>
          <w:szCs w:val="24"/>
        </w:rPr>
      </w:pPr>
    </w:p>
    <w:p w:rsidR="00D76D15" w:rsidRPr="00E36E5B" w:rsidRDefault="00D76D15" w:rsidP="00D76D15">
      <w:pPr>
        <w:pStyle w:val="ListParagraph"/>
        <w:numPr>
          <w:ilvl w:val="2"/>
          <w:numId w:val="2"/>
        </w:numPr>
        <w:spacing w:line="480" w:lineRule="auto"/>
        <w:jc w:val="both"/>
        <w:rPr>
          <w:rFonts w:ascii="Times New Roman" w:hAnsi="Times New Roman"/>
          <w:b/>
          <w:sz w:val="24"/>
          <w:szCs w:val="24"/>
        </w:rPr>
      </w:pPr>
      <w:r w:rsidRPr="00E36E5B">
        <w:rPr>
          <w:rFonts w:ascii="Times New Roman" w:hAnsi="Times New Roman"/>
          <w:b/>
          <w:sz w:val="24"/>
          <w:szCs w:val="24"/>
        </w:rPr>
        <w:t>Desain Penelitian</w:t>
      </w:r>
    </w:p>
    <w:p w:rsidR="00D76D15" w:rsidRDefault="00D76D15" w:rsidP="00D76D15">
      <w:pPr>
        <w:pStyle w:val="ListParagraph"/>
        <w:tabs>
          <w:tab w:val="left" w:pos="450"/>
        </w:tabs>
        <w:spacing w:line="480" w:lineRule="auto"/>
        <w:ind w:left="384" w:firstLine="720"/>
        <w:jc w:val="both"/>
        <w:rPr>
          <w:rFonts w:ascii="Times New Roman" w:hAnsi="Times New Roman"/>
          <w:sz w:val="24"/>
          <w:szCs w:val="24"/>
          <w:lang w:val="id-ID"/>
        </w:rPr>
      </w:pPr>
      <w:r w:rsidRPr="00E36E5B">
        <w:rPr>
          <w:rFonts w:ascii="Times New Roman" w:hAnsi="Times New Roman"/>
          <w:sz w:val="24"/>
          <w:szCs w:val="24"/>
        </w:rPr>
        <w:t xml:space="preserve">Desain penelitian yang digunakan adalah kuantitatif dengan pendekatan </w:t>
      </w:r>
      <w:r w:rsidRPr="00E36E5B">
        <w:rPr>
          <w:rFonts w:ascii="Times New Roman" w:hAnsi="Times New Roman"/>
          <w:i/>
          <w:sz w:val="24"/>
          <w:szCs w:val="24"/>
        </w:rPr>
        <w:t>croos sectional</w:t>
      </w:r>
      <w:r w:rsidRPr="00E36E5B">
        <w:rPr>
          <w:rFonts w:ascii="Times New Roman" w:hAnsi="Times New Roman"/>
          <w:sz w:val="24"/>
          <w:szCs w:val="24"/>
        </w:rPr>
        <w:t xml:space="preserve"> yang bertujuan untuk mengetahui adanya</w:t>
      </w:r>
      <w:r>
        <w:rPr>
          <w:rFonts w:ascii="Times New Roman" w:hAnsi="Times New Roman"/>
          <w:sz w:val="24"/>
          <w:szCs w:val="24"/>
        </w:rPr>
        <w:t xml:space="preserve"> </w:t>
      </w:r>
      <w:r w:rsidRPr="00E36E5B">
        <w:rPr>
          <w:rFonts w:ascii="Times New Roman" w:hAnsi="Times New Roman"/>
          <w:sz w:val="24"/>
          <w:szCs w:val="24"/>
        </w:rPr>
        <w:t>Hubungan Antara Kesejahteraan Psikologis dengan Tingkat Stress dalam Menyelesaikan Skripsi pada Mahasiswa S1 Keperawatan Angkatan 2016 Universitas Aisyah Pringewu</w:t>
      </w:r>
      <w:r>
        <w:rPr>
          <w:rFonts w:ascii="Times New Roman" w:hAnsi="Times New Roman"/>
          <w:sz w:val="24"/>
          <w:szCs w:val="24"/>
          <w:lang w:val="id-ID"/>
        </w:rPr>
        <w:t>.</w:t>
      </w:r>
    </w:p>
    <w:p w:rsidR="00D76D15" w:rsidRPr="001F29E9" w:rsidRDefault="00D76D15" w:rsidP="00D76D15">
      <w:pPr>
        <w:pStyle w:val="ListParagraph"/>
        <w:tabs>
          <w:tab w:val="left" w:pos="450"/>
        </w:tabs>
        <w:spacing w:line="240" w:lineRule="auto"/>
        <w:ind w:left="384" w:firstLine="720"/>
        <w:jc w:val="both"/>
        <w:rPr>
          <w:rFonts w:ascii="Times New Roman" w:hAnsi="Times New Roman"/>
          <w:sz w:val="24"/>
          <w:szCs w:val="24"/>
          <w:lang w:val="id-ID"/>
        </w:rPr>
      </w:pPr>
    </w:p>
    <w:p w:rsidR="00D76D15" w:rsidRPr="00E36E5B" w:rsidRDefault="00D76D15" w:rsidP="00D76D15">
      <w:pPr>
        <w:pStyle w:val="ListParagraph"/>
        <w:numPr>
          <w:ilvl w:val="2"/>
          <w:numId w:val="2"/>
        </w:numPr>
        <w:spacing w:line="480" w:lineRule="auto"/>
        <w:jc w:val="both"/>
        <w:rPr>
          <w:rFonts w:ascii="Times New Roman" w:hAnsi="Times New Roman"/>
          <w:sz w:val="24"/>
          <w:szCs w:val="24"/>
        </w:rPr>
      </w:pPr>
      <w:r w:rsidRPr="00E36E5B">
        <w:rPr>
          <w:rFonts w:ascii="Times New Roman" w:hAnsi="Times New Roman"/>
          <w:b/>
          <w:sz w:val="24"/>
          <w:szCs w:val="24"/>
        </w:rPr>
        <w:t>Waktu dan Tempat Penelitian</w:t>
      </w:r>
    </w:p>
    <w:p w:rsidR="00D76D15" w:rsidRPr="00E36E5B" w:rsidRDefault="00D76D15" w:rsidP="00D76D15">
      <w:pPr>
        <w:pStyle w:val="ListParagraph"/>
        <w:tabs>
          <w:tab w:val="left" w:pos="1260"/>
          <w:tab w:val="left" w:pos="1890"/>
        </w:tabs>
        <w:spacing w:line="480" w:lineRule="auto"/>
        <w:ind w:left="474" w:hanging="540"/>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r>
      <w:r w:rsidRPr="00E36E5B">
        <w:rPr>
          <w:rFonts w:ascii="Times New Roman" w:hAnsi="Times New Roman"/>
          <w:sz w:val="24"/>
          <w:szCs w:val="24"/>
        </w:rPr>
        <w:t>Penelitian ini telah</w:t>
      </w:r>
      <w:r>
        <w:rPr>
          <w:rFonts w:ascii="Times New Roman" w:hAnsi="Times New Roman"/>
          <w:sz w:val="24"/>
          <w:szCs w:val="24"/>
        </w:rPr>
        <w:t xml:space="preserve"> dilakukan pada </w:t>
      </w:r>
      <w:r>
        <w:rPr>
          <w:rFonts w:ascii="Times New Roman" w:hAnsi="Times New Roman"/>
          <w:sz w:val="24"/>
          <w:szCs w:val="24"/>
          <w:lang w:val="id-ID"/>
        </w:rPr>
        <w:t>tanggal 20-27 juni 2020</w:t>
      </w:r>
      <w:r>
        <w:rPr>
          <w:rFonts w:ascii="Times New Roman" w:hAnsi="Times New Roman"/>
          <w:sz w:val="24"/>
          <w:szCs w:val="24"/>
        </w:rPr>
        <w:t xml:space="preserve"> </w:t>
      </w:r>
      <w:r w:rsidRPr="00E36E5B">
        <w:rPr>
          <w:rFonts w:ascii="Times New Roman" w:hAnsi="Times New Roman"/>
          <w:sz w:val="24"/>
          <w:szCs w:val="24"/>
        </w:rPr>
        <w:t>di Universitas Aisyah Pringsewu</w:t>
      </w:r>
      <w:r w:rsidRPr="00E36E5B">
        <w:rPr>
          <w:rFonts w:ascii="Times New Roman" w:hAnsi="Times New Roman"/>
          <w:sz w:val="24"/>
          <w:szCs w:val="24"/>
          <w:lang w:val="id-ID"/>
        </w:rPr>
        <w:t xml:space="preserve"> Lampung.</w:t>
      </w:r>
    </w:p>
    <w:p w:rsidR="00D76D15" w:rsidRPr="00E36E5B" w:rsidRDefault="00D76D15" w:rsidP="00D76D15">
      <w:pPr>
        <w:pStyle w:val="ListParagraph"/>
        <w:spacing w:line="240" w:lineRule="auto"/>
        <w:ind w:left="360"/>
        <w:jc w:val="both"/>
        <w:rPr>
          <w:rFonts w:ascii="Times New Roman" w:hAnsi="Times New Roman"/>
          <w:sz w:val="24"/>
          <w:szCs w:val="24"/>
        </w:rPr>
      </w:pPr>
    </w:p>
    <w:p w:rsidR="00D76D15" w:rsidRPr="00E36E5B" w:rsidRDefault="00D76D15" w:rsidP="00D76D15">
      <w:pPr>
        <w:pStyle w:val="ListParagraph"/>
        <w:numPr>
          <w:ilvl w:val="2"/>
          <w:numId w:val="2"/>
        </w:numPr>
        <w:spacing w:line="480" w:lineRule="auto"/>
        <w:jc w:val="both"/>
        <w:rPr>
          <w:rFonts w:ascii="Times New Roman" w:hAnsi="Times New Roman"/>
          <w:sz w:val="24"/>
          <w:szCs w:val="24"/>
        </w:rPr>
      </w:pPr>
      <w:r w:rsidRPr="00E36E5B">
        <w:rPr>
          <w:rFonts w:ascii="Times New Roman" w:hAnsi="Times New Roman"/>
          <w:b/>
          <w:sz w:val="24"/>
          <w:szCs w:val="24"/>
        </w:rPr>
        <w:t>Subyek Penelitian</w:t>
      </w:r>
    </w:p>
    <w:p w:rsidR="00D76D15" w:rsidRPr="00E36E5B" w:rsidRDefault="00D76D15" w:rsidP="00D76D15">
      <w:pPr>
        <w:pStyle w:val="ListParagraph"/>
        <w:numPr>
          <w:ilvl w:val="0"/>
          <w:numId w:val="3"/>
        </w:numPr>
        <w:spacing w:line="480" w:lineRule="auto"/>
        <w:ind w:left="654"/>
        <w:jc w:val="both"/>
        <w:rPr>
          <w:rFonts w:ascii="Times New Roman" w:hAnsi="Times New Roman"/>
          <w:sz w:val="24"/>
          <w:szCs w:val="24"/>
        </w:rPr>
      </w:pPr>
      <w:r w:rsidRPr="00E36E5B">
        <w:rPr>
          <w:rFonts w:ascii="Times New Roman" w:hAnsi="Times New Roman"/>
          <w:sz w:val="24"/>
          <w:szCs w:val="24"/>
        </w:rPr>
        <w:t>Populasi</w:t>
      </w:r>
    </w:p>
    <w:p w:rsidR="00D76D15" w:rsidRPr="00E36E5B" w:rsidRDefault="00D76D15" w:rsidP="00D76D15">
      <w:pPr>
        <w:pStyle w:val="ListParagraph"/>
        <w:tabs>
          <w:tab w:val="left" w:pos="630"/>
          <w:tab w:val="left" w:pos="810"/>
          <w:tab w:val="left" w:pos="990"/>
        </w:tabs>
        <w:spacing w:line="480" w:lineRule="auto"/>
        <w:ind w:left="654" w:firstLine="360"/>
        <w:jc w:val="both"/>
        <w:rPr>
          <w:rFonts w:ascii="Times New Roman" w:hAnsi="Times New Roman"/>
          <w:sz w:val="24"/>
          <w:szCs w:val="24"/>
        </w:rPr>
      </w:pPr>
      <w:r w:rsidRPr="00E36E5B">
        <w:rPr>
          <w:rFonts w:ascii="Times New Roman" w:hAnsi="Times New Roman"/>
          <w:sz w:val="24"/>
          <w:szCs w:val="24"/>
        </w:rPr>
        <w:tab/>
        <w:t>Menurut Arikunto (2013) populasi adalah keseluruhan dari subjek penelitian. Jadi yang dimaksud populasi adalah individu yang memiliki sifat yang sama walaupun prosentasi kesamaan itu sedikit, atau dengan kata lain seluruh individu yang akan dijadikan onjek penelitian. Sedangkan Sugiyono (2013) populasi adalah generalisasi yang terdiri atas obyek / subyek yang mempunyai kualitas dan karakteristik tertentu yang ditetapkan oleh peneliti untuk dipelajari dan kemudian ditarik kesimpulan nya.</w:t>
      </w:r>
    </w:p>
    <w:p w:rsidR="00D76D15" w:rsidRDefault="00D76D15" w:rsidP="00D76D15">
      <w:pPr>
        <w:pStyle w:val="ListParagraph"/>
        <w:spacing w:line="480" w:lineRule="auto"/>
        <w:ind w:left="654" w:firstLine="720"/>
        <w:jc w:val="both"/>
        <w:rPr>
          <w:rFonts w:ascii="Times New Roman" w:hAnsi="Times New Roman"/>
          <w:sz w:val="24"/>
          <w:szCs w:val="24"/>
        </w:rPr>
      </w:pPr>
      <w:r w:rsidRPr="00E36E5B">
        <w:rPr>
          <w:rFonts w:ascii="Times New Roman" w:hAnsi="Times New Roman"/>
          <w:sz w:val="24"/>
          <w:szCs w:val="24"/>
        </w:rPr>
        <w:t>Dalam penelitian ini populasi yang akan diteliti adalah mahasiswa program studi S1 Keperawatan semester VII Universitas Aisyah Pringsewu tahun 2019 yang berjumlah 36 mahasiswa.</w:t>
      </w:r>
    </w:p>
    <w:p w:rsidR="00D76D15" w:rsidRPr="00E36E5B" w:rsidRDefault="00D76D15" w:rsidP="00D76D15">
      <w:pPr>
        <w:pStyle w:val="ListParagraph"/>
        <w:numPr>
          <w:ilvl w:val="0"/>
          <w:numId w:val="3"/>
        </w:numPr>
        <w:spacing w:line="480" w:lineRule="auto"/>
        <w:ind w:left="654"/>
        <w:jc w:val="both"/>
        <w:rPr>
          <w:rFonts w:ascii="Times New Roman" w:hAnsi="Times New Roman"/>
          <w:sz w:val="24"/>
          <w:szCs w:val="24"/>
        </w:rPr>
      </w:pPr>
      <w:r w:rsidRPr="00E36E5B">
        <w:rPr>
          <w:rFonts w:ascii="Times New Roman" w:hAnsi="Times New Roman"/>
          <w:sz w:val="24"/>
          <w:szCs w:val="24"/>
        </w:rPr>
        <w:lastRenderedPageBreak/>
        <w:t>Sampel</w:t>
      </w:r>
    </w:p>
    <w:p w:rsidR="00D76D15" w:rsidRDefault="00D76D15" w:rsidP="00D76D15">
      <w:pPr>
        <w:pStyle w:val="ListParagraph"/>
        <w:spacing w:line="480" w:lineRule="auto"/>
        <w:ind w:left="654"/>
        <w:jc w:val="both"/>
        <w:rPr>
          <w:rFonts w:ascii="Times New Roman" w:hAnsi="Times New Roman"/>
          <w:sz w:val="24"/>
          <w:szCs w:val="24"/>
          <w:lang w:val="id-ID"/>
        </w:rPr>
      </w:pPr>
      <w:r w:rsidRPr="00E36E5B">
        <w:rPr>
          <w:rFonts w:ascii="Times New Roman" w:hAnsi="Times New Roman"/>
          <w:sz w:val="24"/>
        </w:rPr>
        <w:t xml:space="preserve">Sampel adalah sebagian dari jumlah  dan karakteristik yang dimiliki oleh populasi tersebut (Notoatmodjo, 2010). </w:t>
      </w:r>
      <w:r w:rsidRPr="00E36E5B">
        <w:rPr>
          <w:rFonts w:ascii="Times New Roman" w:hAnsi="Times New Roman"/>
          <w:sz w:val="24"/>
          <w:szCs w:val="24"/>
        </w:rPr>
        <w:t>Metode pengambilan sampel yang digunakan adalah</w:t>
      </w:r>
      <w:r w:rsidRPr="00E36E5B">
        <w:rPr>
          <w:rFonts w:ascii="Times New Roman" w:eastAsia="Times New Roman" w:hAnsi="Times New Roman"/>
          <w:i/>
          <w:iCs/>
          <w:sz w:val="24"/>
          <w:szCs w:val="24"/>
          <w:lang w:val="id-ID"/>
        </w:rPr>
        <w:t>total</w:t>
      </w:r>
      <w:r w:rsidRPr="00E36E5B">
        <w:rPr>
          <w:rFonts w:ascii="Times New Roman" w:eastAsia="Times New Roman" w:hAnsi="Times New Roman"/>
          <w:i/>
          <w:iCs/>
          <w:sz w:val="24"/>
          <w:szCs w:val="24"/>
        </w:rPr>
        <w:t xml:space="preserve"> sampling</w:t>
      </w:r>
      <w:r w:rsidRPr="00E36E5B">
        <w:rPr>
          <w:rFonts w:ascii="Times New Roman" w:hAnsi="Times New Roman"/>
          <w:sz w:val="24"/>
          <w:szCs w:val="24"/>
        </w:rPr>
        <w:t>adalah bagian dari jumlah karakteristik yang dimiliki oleh populasi tersebut. Pada penelitian ini ob</w:t>
      </w:r>
      <w:r w:rsidRPr="00E36E5B">
        <w:rPr>
          <w:rFonts w:ascii="Times New Roman" w:hAnsi="Times New Roman"/>
          <w:sz w:val="24"/>
          <w:szCs w:val="24"/>
          <w:lang w:val="id-ID"/>
        </w:rPr>
        <w:t>j</w:t>
      </w:r>
      <w:r w:rsidRPr="00E36E5B">
        <w:rPr>
          <w:rFonts w:ascii="Times New Roman" w:hAnsi="Times New Roman"/>
          <w:sz w:val="24"/>
          <w:szCs w:val="24"/>
        </w:rPr>
        <w:t>ek yang akan diteliti yaitu mahasiswa S1 keperawatan semester VII Universitas Aisyah Pringsewu tahun 2020. Sampel penelitian ini ditentukan sebanyak 36 mahasiswa atau seluruh mahasiswa S1 keperawatan semester VII Universitas Aisyah Pringsewu tahun 2020, dengan alasan karena populasinya dibawah 100 sesuai dengan pendapat Arikunto yaitu apabila populasi kurang dari 100, maka sampel diambil dari keseluruhan populasi yang ada.</w:t>
      </w:r>
    </w:p>
    <w:p w:rsidR="00D76D15" w:rsidRPr="008940BA" w:rsidRDefault="00D76D15" w:rsidP="00D76D15">
      <w:pPr>
        <w:pStyle w:val="ListParagraph"/>
        <w:spacing w:line="480" w:lineRule="auto"/>
        <w:ind w:left="654"/>
        <w:jc w:val="both"/>
        <w:rPr>
          <w:rFonts w:ascii="Times New Roman" w:hAnsi="Times New Roman"/>
          <w:sz w:val="24"/>
          <w:szCs w:val="24"/>
          <w:lang w:val="id-ID"/>
        </w:rPr>
      </w:pPr>
    </w:p>
    <w:p w:rsidR="00D76D15" w:rsidRPr="00E36E5B" w:rsidRDefault="00D76D15" w:rsidP="00D76D15">
      <w:pPr>
        <w:pStyle w:val="ListParagraph"/>
        <w:numPr>
          <w:ilvl w:val="2"/>
          <w:numId w:val="2"/>
        </w:numPr>
        <w:spacing w:line="480" w:lineRule="auto"/>
        <w:jc w:val="both"/>
        <w:rPr>
          <w:rFonts w:ascii="Times New Roman" w:hAnsi="Times New Roman"/>
          <w:b/>
          <w:sz w:val="24"/>
          <w:szCs w:val="24"/>
        </w:rPr>
      </w:pPr>
      <w:r w:rsidRPr="00E36E5B">
        <w:rPr>
          <w:rFonts w:ascii="Times New Roman" w:hAnsi="Times New Roman"/>
          <w:b/>
          <w:sz w:val="24"/>
          <w:szCs w:val="24"/>
        </w:rPr>
        <w:t>Variabel Penelitian</w:t>
      </w:r>
    </w:p>
    <w:p w:rsidR="00D76D15" w:rsidRPr="00E36E5B" w:rsidRDefault="00D76D15" w:rsidP="00D76D15">
      <w:pPr>
        <w:spacing w:line="480" w:lineRule="auto"/>
        <w:ind w:left="294" w:firstLine="720"/>
        <w:jc w:val="both"/>
        <w:rPr>
          <w:rFonts w:ascii="Times New Roman" w:hAnsi="Times New Roman"/>
          <w:b/>
          <w:sz w:val="24"/>
          <w:szCs w:val="24"/>
        </w:rPr>
      </w:pPr>
      <w:r w:rsidRPr="00E36E5B">
        <w:rPr>
          <w:rFonts w:ascii="Times New Roman" w:hAnsi="Times New Roman"/>
          <w:sz w:val="24"/>
          <w:szCs w:val="24"/>
        </w:rPr>
        <w:t xml:space="preserve">Variabel penelitian ini adalah objek penelitian atau apa yang menjadi titik perhatian peneliti. Pada penelitian ini variabel-variabel yang terlibat meliputi kesejahteraan psikologis (sebagai variabel bebas) dan tingkat stress (sebagai variabel terikat). </w:t>
      </w:r>
    </w:p>
    <w:p w:rsidR="00D76D15" w:rsidRPr="00E36E5B" w:rsidRDefault="00D76D15" w:rsidP="00D76D15">
      <w:pPr>
        <w:spacing w:line="480" w:lineRule="auto"/>
        <w:ind w:left="294" w:firstLine="720"/>
        <w:jc w:val="both"/>
        <w:rPr>
          <w:rFonts w:ascii="Times New Roman" w:hAnsi="Times New Roman"/>
          <w:b/>
          <w:sz w:val="24"/>
          <w:szCs w:val="24"/>
          <w:lang w:val="id-ID"/>
        </w:rPr>
      </w:pPr>
    </w:p>
    <w:p w:rsidR="00D76D15" w:rsidRPr="00E36E5B" w:rsidRDefault="00D76D15" w:rsidP="00D76D15">
      <w:pPr>
        <w:pStyle w:val="ListParagraph"/>
        <w:numPr>
          <w:ilvl w:val="2"/>
          <w:numId w:val="2"/>
        </w:numPr>
        <w:spacing w:line="480" w:lineRule="auto"/>
        <w:jc w:val="both"/>
        <w:rPr>
          <w:rFonts w:ascii="Times New Roman" w:hAnsi="Times New Roman"/>
          <w:b/>
          <w:sz w:val="24"/>
          <w:szCs w:val="24"/>
        </w:rPr>
      </w:pPr>
      <w:r w:rsidRPr="00E36E5B">
        <w:rPr>
          <w:rFonts w:ascii="Times New Roman" w:hAnsi="Times New Roman"/>
          <w:b/>
          <w:sz w:val="24"/>
          <w:szCs w:val="24"/>
        </w:rPr>
        <w:t>Definisi Operasional Variabel dan Pengukuran Variabel</w:t>
      </w:r>
    </w:p>
    <w:p w:rsidR="00D76D15" w:rsidRPr="00E36E5B" w:rsidRDefault="00D76D15" w:rsidP="00D76D15">
      <w:pPr>
        <w:pStyle w:val="ListParagraph"/>
        <w:spacing w:line="480" w:lineRule="auto"/>
        <w:ind w:left="360" w:firstLine="294"/>
        <w:jc w:val="both"/>
        <w:rPr>
          <w:rFonts w:ascii="Times New Roman" w:hAnsi="Times New Roman"/>
          <w:lang w:val="id-ID"/>
        </w:rPr>
      </w:pPr>
      <w:r w:rsidRPr="00E36E5B">
        <w:rPr>
          <w:rFonts w:ascii="Times New Roman" w:hAnsi="Times New Roman"/>
        </w:rPr>
        <w:t>Definisi operasional adalah uraian tentang batasan pada variabel yang diamati dan diteliti untuk mengarahkan kepada pengukuran atau pengamatan terhadap variabel-variabel yang bersangkutan, serta pengembangan instrument atau alat ukur (Notoatmodjo, 2010). Adapun definisi operasional padavariabel  yang  diteliti  dapat  tabledibawah ini :</w:t>
      </w:r>
    </w:p>
    <w:p w:rsidR="00D76D15" w:rsidRPr="00E36E5B" w:rsidRDefault="00D76D15" w:rsidP="00D76D15">
      <w:pPr>
        <w:pStyle w:val="ListParagraph"/>
        <w:spacing w:line="480" w:lineRule="auto"/>
        <w:ind w:left="360" w:firstLine="294"/>
        <w:jc w:val="both"/>
        <w:rPr>
          <w:rFonts w:ascii="Times New Roman" w:hAnsi="Times New Roman"/>
          <w:sz w:val="24"/>
          <w:lang w:val="id-ID"/>
        </w:rPr>
      </w:pPr>
      <w:r w:rsidRPr="00E36E5B">
        <w:rPr>
          <w:rFonts w:ascii="Times New Roman" w:hAnsi="Times New Roman"/>
          <w:sz w:val="24"/>
          <w:lang w:val="id-ID"/>
        </w:rPr>
        <w:t>Tabel 3.1 Difinisi Oprasional Variabel</w:t>
      </w:r>
    </w:p>
    <w:tbl>
      <w:tblPr>
        <w:tblpPr w:leftFromText="180" w:rightFromText="180" w:vertAnchor="text" w:horzAnchor="page" w:tblpX="1717" w:tblpY="8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94"/>
        <w:gridCol w:w="1877"/>
        <w:gridCol w:w="2341"/>
        <w:gridCol w:w="1430"/>
        <w:gridCol w:w="1121"/>
      </w:tblGrid>
      <w:tr w:rsidR="00D76D15" w:rsidRPr="00E36E5B" w:rsidTr="00D75C88">
        <w:trPr>
          <w:trHeight w:val="702"/>
        </w:trPr>
        <w:tc>
          <w:tcPr>
            <w:tcW w:w="817"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rPr>
              <w:lastRenderedPageBreak/>
              <w:t xml:space="preserve">No </w:t>
            </w:r>
          </w:p>
        </w:tc>
        <w:tc>
          <w:tcPr>
            <w:tcW w:w="1594"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rPr>
              <w:t xml:space="preserve">Variabel </w:t>
            </w:r>
          </w:p>
        </w:tc>
        <w:tc>
          <w:tcPr>
            <w:tcW w:w="1877"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rPr>
              <w:t>Definisi operasional</w:t>
            </w:r>
          </w:p>
        </w:tc>
        <w:tc>
          <w:tcPr>
            <w:tcW w:w="2341"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rPr>
              <w:t>Alat ukur</w:t>
            </w:r>
          </w:p>
        </w:tc>
        <w:tc>
          <w:tcPr>
            <w:tcW w:w="1430"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rPr>
              <w:t>Hasil ukur</w:t>
            </w:r>
          </w:p>
        </w:tc>
        <w:tc>
          <w:tcPr>
            <w:tcW w:w="1121"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rPr>
              <w:t xml:space="preserve">Skala </w:t>
            </w:r>
          </w:p>
        </w:tc>
      </w:tr>
      <w:tr w:rsidR="00D76D15" w:rsidRPr="00E36E5B" w:rsidTr="00D75C88">
        <w:trPr>
          <w:trHeight w:val="478"/>
        </w:trPr>
        <w:tc>
          <w:tcPr>
            <w:tcW w:w="9180" w:type="dxa"/>
            <w:gridSpan w:val="6"/>
          </w:tcPr>
          <w:p w:rsidR="00D76D15" w:rsidRPr="003341B3" w:rsidRDefault="00D76D15" w:rsidP="00D75C88">
            <w:pPr>
              <w:spacing w:after="0" w:line="480" w:lineRule="auto"/>
              <w:ind w:right="272"/>
              <w:jc w:val="both"/>
              <w:rPr>
                <w:rFonts w:ascii="Times New Roman" w:eastAsia="Times New Roman" w:hAnsi="Times New Roman"/>
                <w:sz w:val="20"/>
                <w:szCs w:val="20"/>
                <w:lang w:val="id-ID"/>
              </w:rPr>
            </w:pPr>
            <w:r w:rsidRPr="003341B3">
              <w:rPr>
                <w:rFonts w:ascii="Times New Roman" w:eastAsia="Times New Roman" w:hAnsi="Times New Roman"/>
                <w:sz w:val="20"/>
                <w:szCs w:val="20"/>
              </w:rPr>
              <w:t>Variabel independen</w:t>
            </w:r>
            <w:r w:rsidRPr="003341B3">
              <w:rPr>
                <w:rFonts w:ascii="Times New Roman" w:eastAsia="Times New Roman" w:hAnsi="Times New Roman"/>
                <w:sz w:val="20"/>
                <w:szCs w:val="20"/>
                <w:lang w:val="id-ID"/>
              </w:rPr>
              <w:t>t</w:t>
            </w:r>
          </w:p>
        </w:tc>
      </w:tr>
      <w:tr w:rsidR="00D76D15" w:rsidRPr="00E36E5B" w:rsidTr="00D75C88">
        <w:tc>
          <w:tcPr>
            <w:tcW w:w="817" w:type="dxa"/>
          </w:tcPr>
          <w:p w:rsidR="00D76D15" w:rsidRPr="003341B3" w:rsidRDefault="00D76D15" w:rsidP="00D75C88">
            <w:pPr>
              <w:pStyle w:val="ListParagraph"/>
              <w:numPr>
                <w:ilvl w:val="0"/>
                <w:numId w:val="6"/>
              </w:numPr>
              <w:spacing w:after="0" w:line="240" w:lineRule="auto"/>
              <w:ind w:right="272"/>
              <w:jc w:val="both"/>
              <w:rPr>
                <w:rFonts w:ascii="Times New Roman" w:eastAsia="Times New Roman" w:hAnsi="Times New Roman"/>
                <w:lang w:eastAsia="en-US"/>
              </w:rPr>
            </w:pPr>
          </w:p>
        </w:tc>
        <w:tc>
          <w:tcPr>
            <w:tcW w:w="1594" w:type="dxa"/>
          </w:tcPr>
          <w:p w:rsidR="00D76D15" w:rsidRPr="003341B3" w:rsidRDefault="00D76D15" w:rsidP="00D75C88">
            <w:pPr>
              <w:spacing w:after="0" w:line="240" w:lineRule="auto"/>
              <w:ind w:right="272"/>
              <w:jc w:val="both"/>
              <w:rPr>
                <w:rFonts w:ascii="Times New Roman" w:eastAsia="Times New Roman" w:hAnsi="Times New Roman"/>
                <w:sz w:val="20"/>
                <w:szCs w:val="20"/>
                <w:lang w:val="id-ID"/>
              </w:rPr>
            </w:pPr>
            <w:r w:rsidRPr="003341B3">
              <w:rPr>
                <w:rFonts w:ascii="Times New Roman" w:hAnsi="Times New Roman"/>
                <w:sz w:val="20"/>
                <w:szCs w:val="20"/>
                <w:lang w:val="id-ID"/>
              </w:rPr>
              <w:t>S</w:t>
            </w:r>
            <w:r w:rsidRPr="003341B3">
              <w:rPr>
                <w:rFonts w:ascii="Times New Roman" w:hAnsi="Times New Roman"/>
                <w:sz w:val="20"/>
                <w:szCs w:val="20"/>
              </w:rPr>
              <w:t>tres</w:t>
            </w:r>
          </w:p>
        </w:tc>
        <w:tc>
          <w:tcPr>
            <w:tcW w:w="1877" w:type="dxa"/>
          </w:tcPr>
          <w:p w:rsidR="00D76D15" w:rsidRPr="003341B3" w:rsidRDefault="00D76D15" w:rsidP="00D75C88">
            <w:pPr>
              <w:tabs>
                <w:tab w:val="left" w:pos="3918"/>
              </w:tabs>
              <w:spacing w:after="0" w:line="252" w:lineRule="exact"/>
              <w:rPr>
                <w:rFonts w:ascii="Times New Roman" w:hAnsi="Times New Roman"/>
                <w:sz w:val="20"/>
                <w:szCs w:val="20"/>
              </w:rPr>
            </w:pPr>
            <w:r w:rsidRPr="003341B3">
              <w:rPr>
                <w:rFonts w:ascii="Times New Roman" w:hAnsi="Times New Roman"/>
                <w:sz w:val="20"/>
                <w:szCs w:val="20"/>
              </w:rPr>
              <w:t>Tekanan mental akibat rasa takut berlebih kemungkinan untuk gagal dalam proses perkulian</w:t>
            </w:r>
            <w:r w:rsidRPr="003341B3">
              <w:rPr>
                <w:rFonts w:ascii="Times New Roman" w:hAnsi="Times New Roman"/>
                <w:sz w:val="20"/>
                <w:szCs w:val="20"/>
              </w:rPr>
              <w:tab/>
            </w:r>
            <w:r w:rsidRPr="003341B3">
              <w:rPr>
                <w:rFonts w:ascii="Times New Roman" w:hAnsi="Times New Roman"/>
                <w:spacing w:val="-4"/>
                <w:sz w:val="20"/>
                <w:szCs w:val="20"/>
              </w:rPr>
              <w:t xml:space="preserve">tujuan, </w:t>
            </w:r>
            <w:r w:rsidRPr="003341B3">
              <w:rPr>
                <w:rFonts w:ascii="Times New Roman" w:hAnsi="Times New Roman"/>
                <w:sz w:val="20"/>
                <w:szCs w:val="20"/>
              </w:rPr>
              <w:t xml:space="preserve">harapan, standar, </w:t>
            </w:r>
            <w:r w:rsidRPr="003341B3">
              <w:rPr>
                <w:rFonts w:ascii="Times New Roman" w:hAnsi="Times New Roman"/>
                <w:spacing w:val="-5"/>
                <w:sz w:val="20"/>
                <w:szCs w:val="20"/>
              </w:rPr>
              <w:t xml:space="preserve">dan </w:t>
            </w:r>
            <w:r w:rsidRPr="003341B3">
              <w:rPr>
                <w:rFonts w:ascii="Times New Roman" w:hAnsi="Times New Roman"/>
                <w:sz w:val="20"/>
                <w:szCs w:val="20"/>
              </w:rPr>
              <w:t>perhatian</w:t>
            </w:r>
            <w:r w:rsidRPr="003341B3">
              <w:rPr>
                <w:rFonts w:ascii="Times New Roman" w:hAnsi="Times New Roman"/>
                <w:b/>
                <w:sz w:val="20"/>
                <w:szCs w:val="20"/>
              </w:rPr>
              <w:t>.</w:t>
            </w:r>
          </w:p>
          <w:p w:rsidR="00D76D15" w:rsidRPr="003341B3" w:rsidRDefault="00D76D15" w:rsidP="00D75C88">
            <w:pPr>
              <w:spacing w:after="0" w:line="240" w:lineRule="auto"/>
              <w:ind w:right="272"/>
              <w:rPr>
                <w:rFonts w:ascii="Times New Roman" w:eastAsia="Times New Roman" w:hAnsi="Times New Roman"/>
                <w:sz w:val="20"/>
                <w:szCs w:val="20"/>
              </w:rPr>
            </w:pPr>
          </w:p>
        </w:tc>
        <w:tc>
          <w:tcPr>
            <w:tcW w:w="2341" w:type="dxa"/>
          </w:tcPr>
          <w:p w:rsidR="00D76D15" w:rsidRPr="003341B3" w:rsidRDefault="00D76D15" w:rsidP="00D75C88">
            <w:pPr>
              <w:spacing w:after="0" w:line="480" w:lineRule="auto"/>
              <w:ind w:right="272"/>
              <w:jc w:val="both"/>
              <w:rPr>
                <w:rFonts w:ascii="Times New Roman" w:hAnsi="Times New Roman"/>
                <w:sz w:val="20"/>
                <w:szCs w:val="20"/>
                <w:lang w:val="id-ID"/>
              </w:rPr>
            </w:pPr>
            <w:r w:rsidRPr="003341B3">
              <w:rPr>
                <w:rFonts w:ascii="Times New Roman" w:hAnsi="Times New Roman"/>
                <w:sz w:val="20"/>
                <w:szCs w:val="20"/>
              </w:rPr>
              <w:t>Quesioner</w:t>
            </w:r>
          </w:p>
          <w:p w:rsidR="00D76D15" w:rsidRPr="003341B3" w:rsidRDefault="00D76D15" w:rsidP="00D75C88">
            <w:pPr>
              <w:pStyle w:val="ListParagraph"/>
              <w:spacing w:after="0" w:line="240" w:lineRule="auto"/>
              <w:ind w:left="0"/>
              <w:jc w:val="both"/>
              <w:rPr>
                <w:rFonts w:ascii="Times New Roman" w:hAnsi="Times New Roman"/>
                <w:lang w:val="id-ID" w:eastAsia="en-US"/>
              </w:rPr>
            </w:pPr>
            <w:r w:rsidRPr="003341B3">
              <w:rPr>
                <w:rFonts w:ascii="Times New Roman" w:hAnsi="Times New Roman"/>
                <w:lang w:val="id-ID" w:eastAsia="en-US"/>
              </w:rPr>
              <w:t>Tidak pernah : 1</w:t>
            </w:r>
          </w:p>
          <w:p w:rsidR="00D76D15" w:rsidRPr="003341B3" w:rsidRDefault="00D76D15" w:rsidP="00D75C88">
            <w:pPr>
              <w:pStyle w:val="ListParagraph"/>
              <w:spacing w:after="0" w:line="240" w:lineRule="auto"/>
              <w:ind w:left="0"/>
              <w:jc w:val="both"/>
              <w:rPr>
                <w:rFonts w:ascii="Times New Roman" w:hAnsi="Times New Roman"/>
                <w:lang w:val="id-ID" w:eastAsia="en-US"/>
              </w:rPr>
            </w:pPr>
            <w:r w:rsidRPr="003341B3">
              <w:rPr>
                <w:rFonts w:ascii="Times New Roman" w:hAnsi="Times New Roman"/>
                <w:lang w:val="id-ID" w:eastAsia="en-US"/>
              </w:rPr>
              <w:t>Kadang          : 2</w:t>
            </w:r>
          </w:p>
          <w:p w:rsidR="00D76D15" w:rsidRPr="003341B3" w:rsidRDefault="00D76D15" w:rsidP="00D75C88">
            <w:pPr>
              <w:pStyle w:val="ListParagraph"/>
              <w:spacing w:after="0" w:line="240" w:lineRule="auto"/>
              <w:ind w:left="0"/>
              <w:jc w:val="both"/>
              <w:rPr>
                <w:rFonts w:ascii="Times New Roman" w:hAnsi="Times New Roman"/>
                <w:lang w:val="id-ID" w:eastAsia="en-US"/>
              </w:rPr>
            </w:pPr>
            <w:r w:rsidRPr="003341B3">
              <w:rPr>
                <w:rFonts w:ascii="Times New Roman" w:hAnsi="Times New Roman"/>
                <w:lang w:val="id-ID" w:eastAsia="en-US"/>
              </w:rPr>
              <w:t>Sering            : 3</w:t>
            </w:r>
          </w:p>
          <w:p w:rsidR="00D76D15" w:rsidRPr="003341B3" w:rsidRDefault="00D76D15" w:rsidP="00D75C88">
            <w:pPr>
              <w:pStyle w:val="ListParagraph"/>
              <w:spacing w:after="0" w:line="240" w:lineRule="auto"/>
              <w:ind w:left="0"/>
              <w:jc w:val="both"/>
              <w:rPr>
                <w:rFonts w:ascii="Times New Roman" w:hAnsi="Times New Roman"/>
                <w:lang w:val="id-ID" w:eastAsia="en-US"/>
              </w:rPr>
            </w:pPr>
            <w:r w:rsidRPr="003341B3">
              <w:rPr>
                <w:rFonts w:ascii="Times New Roman" w:hAnsi="Times New Roman"/>
                <w:lang w:val="id-ID" w:eastAsia="en-US"/>
              </w:rPr>
              <w:t>Sangat sering : 4</w:t>
            </w:r>
          </w:p>
          <w:p w:rsidR="00D76D15" w:rsidRPr="003341B3" w:rsidRDefault="00D76D15" w:rsidP="00D75C88">
            <w:pPr>
              <w:spacing w:after="0" w:line="240" w:lineRule="auto"/>
              <w:ind w:right="272"/>
              <w:jc w:val="both"/>
              <w:rPr>
                <w:rFonts w:ascii="Times New Roman" w:hAnsi="Times New Roman"/>
                <w:sz w:val="20"/>
                <w:szCs w:val="20"/>
                <w:lang w:val="id-ID"/>
              </w:rPr>
            </w:pPr>
          </w:p>
          <w:p w:rsidR="00D76D15" w:rsidRPr="003341B3" w:rsidRDefault="00D76D15" w:rsidP="00D75C88">
            <w:pPr>
              <w:spacing w:after="0" w:line="240" w:lineRule="auto"/>
              <w:rPr>
                <w:rFonts w:ascii="Times New Roman" w:eastAsia="Times New Roman" w:hAnsi="Times New Roman"/>
                <w:sz w:val="20"/>
                <w:szCs w:val="20"/>
                <w:lang w:val="id-ID"/>
              </w:rPr>
            </w:pPr>
          </w:p>
        </w:tc>
        <w:tc>
          <w:tcPr>
            <w:tcW w:w="1430" w:type="dxa"/>
          </w:tcPr>
          <w:p w:rsidR="00D76D15" w:rsidRPr="003341B3" w:rsidRDefault="00D76D15" w:rsidP="00D75C88">
            <w:pPr>
              <w:pStyle w:val="ListParagraph"/>
              <w:numPr>
                <w:ilvl w:val="0"/>
                <w:numId w:val="7"/>
              </w:numPr>
              <w:spacing w:after="0" w:line="240" w:lineRule="auto"/>
              <w:ind w:left="175"/>
              <w:jc w:val="center"/>
              <w:rPr>
                <w:rFonts w:ascii="Times New Roman" w:eastAsia="Times New Roman" w:hAnsi="Times New Roman"/>
                <w:lang w:val="id-ID" w:eastAsia="en-US"/>
              </w:rPr>
            </w:pPr>
            <w:r w:rsidRPr="003341B3">
              <w:rPr>
                <w:rFonts w:ascii="Times New Roman" w:eastAsia="Times New Roman" w:hAnsi="Times New Roman"/>
                <w:lang w:eastAsia="en-US"/>
              </w:rPr>
              <w:t>Tinggi</w:t>
            </w:r>
            <w:r w:rsidRPr="003341B3">
              <w:rPr>
                <w:rFonts w:ascii="Times New Roman" w:eastAsia="Times New Roman" w:hAnsi="Times New Roman"/>
                <w:lang w:val="id-ID" w:eastAsia="en-US"/>
              </w:rPr>
              <w:t xml:space="preserve"> Jika skor </w:t>
            </w:r>
            <w:r w:rsidRPr="003341B3">
              <w:rPr>
                <w:rFonts w:ascii="Times New Roman" w:eastAsia="Times New Roman" w:hAnsi="Times New Roman"/>
                <w:lang w:eastAsia="en-US"/>
              </w:rPr>
              <w:t>diatas 56</w:t>
            </w:r>
          </w:p>
          <w:p w:rsidR="00D76D15" w:rsidRPr="003341B3" w:rsidRDefault="00D76D15" w:rsidP="00D75C88">
            <w:pPr>
              <w:pStyle w:val="ListParagraph"/>
              <w:numPr>
                <w:ilvl w:val="0"/>
                <w:numId w:val="7"/>
              </w:numPr>
              <w:spacing w:after="0" w:line="240" w:lineRule="auto"/>
              <w:ind w:left="175"/>
              <w:jc w:val="center"/>
              <w:rPr>
                <w:rFonts w:ascii="Times New Roman" w:eastAsia="Times New Roman" w:hAnsi="Times New Roman"/>
                <w:lang w:val="id-ID" w:eastAsia="en-US"/>
              </w:rPr>
            </w:pPr>
            <w:r w:rsidRPr="003341B3">
              <w:rPr>
                <w:rFonts w:ascii="Times New Roman" w:eastAsia="Times New Roman" w:hAnsi="Times New Roman"/>
                <w:lang w:eastAsia="en-US"/>
              </w:rPr>
              <w:t>Rendah</w:t>
            </w:r>
            <w:r w:rsidRPr="003341B3">
              <w:rPr>
                <w:rFonts w:ascii="Times New Roman" w:eastAsia="Times New Roman" w:hAnsi="Times New Roman"/>
                <w:lang w:val="id-ID" w:eastAsia="en-US"/>
              </w:rPr>
              <w:t xml:space="preserve"> jika skor </w:t>
            </w:r>
            <w:r w:rsidRPr="003341B3">
              <w:rPr>
                <w:rFonts w:ascii="Times New Roman" w:eastAsia="Times New Roman" w:hAnsi="Times New Roman"/>
                <w:lang w:eastAsia="en-US"/>
              </w:rPr>
              <w:t>dibawah 55</w:t>
            </w:r>
          </w:p>
          <w:p w:rsidR="00D76D15" w:rsidRPr="003341B3" w:rsidRDefault="00D76D15" w:rsidP="00D75C88">
            <w:pPr>
              <w:spacing w:after="0" w:line="240" w:lineRule="auto"/>
              <w:rPr>
                <w:rFonts w:ascii="Times New Roman" w:eastAsia="Times New Roman" w:hAnsi="Times New Roman"/>
                <w:sz w:val="20"/>
                <w:szCs w:val="20"/>
              </w:rPr>
            </w:pPr>
          </w:p>
          <w:p w:rsidR="00D76D15" w:rsidRPr="003341B3" w:rsidRDefault="00D76D15" w:rsidP="00D75C88">
            <w:pPr>
              <w:pStyle w:val="ListParagraph"/>
              <w:spacing w:after="0" w:line="240" w:lineRule="auto"/>
              <w:ind w:left="175"/>
              <w:rPr>
                <w:rFonts w:ascii="Times New Roman" w:eastAsia="Times New Roman" w:hAnsi="Times New Roman"/>
                <w:lang w:val="id-ID" w:eastAsia="en-US"/>
              </w:rPr>
            </w:pPr>
          </w:p>
        </w:tc>
        <w:tc>
          <w:tcPr>
            <w:tcW w:w="1121" w:type="dxa"/>
          </w:tcPr>
          <w:p w:rsidR="00D76D15" w:rsidRPr="003341B3" w:rsidRDefault="00D76D15" w:rsidP="00D75C88">
            <w:pPr>
              <w:spacing w:after="0" w:line="240" w:lineRule="auto"/>
              <w:ind w:right="272"/>
              <w:jc w:val="both"/>
              <w:rPr>
                <w:rFonts w:ascii="Times New Roman" w:eastAsia="Times New Roman" w:hAnsi="Times New Roman"/>
                <w:sz w:val="20"/>
                <w:szCs w:val="20"/>
                <w:lang w:val="id-ID"/>
              </w:rPr>
            </w:pPr>
            <w:r w:rsidRPr="003341B3">
              <w:rPr>
                <w:rFonts w:ascii="Times New Roman" w:eastAsia="Times New Roman" w:hAnsi="Times New Roman"/>
                <w:sz w:val="20"/>
                <w:szCs w:val="20"/>
                <w:lang w:val="id-ID"/>
              </w:rPr>
              <w:t>Ordinal</w:t>
            </w:r>
          </w:p>
        </w:tc>
      </w:tr>
      <w:tr w:rsidR="00D76D15" w:rsidRPr="00E36E5B" w:rsidTr="00D75C88">
        <w:trPr>
          <w:trHeight w:val="469"/>
        </w:trPr>
        <w:tc>
          <w:tcPr>
            <w:tcW w:w="9180" w:type="dxa"/>
            <w:gridSpan w:val="6"/>
          </w:tcPr>
          <w:p w:rsidR="00D76D15" w:rsidRPr="003341B3" w:rsidRDefault="00D76D15" w:rsidP="00D75C88">
            <w:pPr>
              <w:spacing w:after="0" w:line="240" w:lineRule="auto"/>
              <w:ind w:right="272"/>
              <w:jc w:val="both"/>
              <w:rPr>
                <w:rFonts w:ascii="Times New Roman" w:eastAsia="Times New Roman" w:hAnsi="Times New Roman"/>
                <w:sz w:val="20"/>
                <w:szCs w:val="20"/>
                <w:lang w:val="id-ID"/>
              </w:rPr>
            </w:pPr>
            <w:r w:rsidRPr="003341B3">
              <w:rPr>
                <w:rFonts w:ascii="Times New Roman" w:eastAsia="Times New Roman" w:hAnsi="Times New Roman"/>
                <w:sz w:val="20"/>
                <w:szCs w:val="20"/>
              </w:rPr>
              <w:t>Variabel Dependen</w:t>
            </w:r>
            <w:r w:rsidRPr="003341B3">
              <w:rPr>
                <w:rFonts w:ascii="Times New Roman" w:eastAsia="Times New Roman" w:hAnsi="Times New Roman"/>
                <w:sz w:val="20"/>
                <w:szCs w:val="20"/>
                <w:lang w:val="id-ID"/>
              </w:rPr>
              <w:t>t</w:t>
            </w:r>
          </w:p>
        </w:tc>
      </w:tr>
      <w:tr w:rsidR="00D76D15" w:rsidRPr="00E36E5B" w:rsidTr="00D75C88">
        <w:tc>
          <w:tcPr>
            <w:tcW w:w="817" w:type="dxa"/>
          </w:tcPr>
          <w:p w:rsidR="00D76D15" w:rsidRPr="003341B3" w:rsidRDefault="00D76D15" w:rsidP="00D75C88">
            <w:pPr>
              <w:pStyle w:val="ListParagraph"/>
              <w:numPr>
                <w:ilvl w:val="0"/>
                <w:numId w:val="6"/>
              </w:numPr>
              <w:spacing w:after="0" w:line="480" w:lineRule="auto"/>
              <w:ind w:right="272"/>
              <w:jc w:val="both"/>
              <w:rPr>
                <w:rFonts w:ascii="Times New Roman" w:eastAsia="Times New Roman" w:hAnsi="Times New Roman"/>
                <w:lang w:eastAsia="en-US"/>
              </w:rPr>
            </w:pPr>
          </w:p>
        </w:tc>
        <w:tc>
          <w:tcPr>
            <w:tcW w:w="1594" w:type="dxa"/>
          </w:tcPr>
          <w:p w:rsidR="00D76D15" w:rsidRPr="003341B3" w:rsidRDefault="00D76D15" w:rsidP="00D75C88">
            <w:pPr>
              <w:spacing w:after="0" w:line="480" w:lineRule="auto"/>
              <w:ind w:right="272"/>
              <w:jc w:val="both"/>
              <w:rPr>
                <w:rFonts w:ascii="Times New Roman" w:eastAsia="Times New Roman" w:hAnsi="Times New Roman"/>
                <w:sz w:val="20"/>
                <w:szCs w:val="20"/>
                <w:lang w:val="id-ID"/>
              </w:rPr>
            </w:pPr>
            <w:r w:rsidRPr="003341B3">
              <w:rPr>
                <w:rFonts w:ascii="Times New Roman" w:hAnsi="Times New Roman"/>
                <w:sz w:val="20"/>
                <w:szCs w:val="20"/>
                <w:lang w:val="id-ID"/>
              </w:rPr>
              <w:t>Kesejahteraan Psikologis</w:t>
            </w:r>
          </w:p>
        </w:tc>
        <w:tc>
          <w:tcPr>
            <w:tcW w:w="1877" w:type="dxa"/>
          </w:tcPr>
          <w:p w:rsidR="00D76D15" w:rsidRPr="003341B3" w:rsidRDefault="00D76D15" w:rsidP="00D75C88">
            <w:pPr>
              <w:tabs>
                <w:tab w:val="left" w:pos="3918"/>
              </w:tabs>
              <w:spacing w:after="0" w:line="252" w:lineRule="exact"/>
              <w:rPr>
                <w:rFonts w:ascii="Times New Roman" w:eastAsia="Times New Roman" w:hAnsi="Times New Roman"/>
                <w:sz w:val="20"/>
                <w:szCs w:val="20"/>
                <w:lang w:val="id-ID"/>
              </w:rPr>
            </w:pPr>
            <w:r w:rsidRPr="003341B3">
              <w:rPr>
                <w:rFonts w:ascii="Times New Roman" w:hAnsi="Times New Roman"/>
                <w:sz w:val="20"/>
                <w:lang w:val="id-ID"/>
              </w:rPr>
              <w:t>konstruk yang luas, yangdibagi ke dalam dua perspektif, yaitu perspektif hedonis berfokus pada kesejahteraan subjektif, yang sering isamakan dengan ebahagiaan, dan perspektif</w:t>
            </w:r>
          </w:p>
        </w:tc>
        <w:tc>
          <w:tcPr>
            <w:tcW w:w="2341" w:type="dxa"/>
          </w:tcPr>
          <w:p w:rsidR="00D76D15" w:rsidRPr="003341B3" w:rsidRDefault="00D76D15" w:rsidP="00D75C88">
            <w:pPr>
              <w:spacing w:after="0" w:line="240" w:lineRule="auto"/>
              <w:ind w:right="272"/>
              <w:jc w:val="both"/>
              <w:rPr>
                <w:rFonts w:ascii="Times New Roman" w:hAnsi="Times New Roman"/>
                <w:sz w:val="20"/>
                <w:szCs w:val="20"/>
                <w:lang w:val="id-ID"/>
              </w:rPr>
            </w:pPr>
            <w:r w:rsidRPr="003341B3">
              <w:rPr>
                <w:rFonts w:ascii="Times New Roman" w:hAnsi="Times New Roman"/>
                <w:sz w:val="20"/>
                <w:szCs w:val="20"/>
              </w:rPr>
              <w:t>Quesioner</w:t>
            </w:r>
          </w:p>
          <w:p w:rsidR="00D76D15" w:rsidRPr="003341B3" w:rsidRDefault="00D76D15" w:rsidP="00D75C88">
            <w:pPr>
              <w:spacing w:after="0" w:line="240" w:lineRule="auto"/>
              <w:rPr>
                <w:rFonts w:ascii="Times New Roman" w:hAnsi="Times New Roman"/>
                <w:sz w:val="20"/>
                <w:szCs w:val="20"/>
              </w:rPr>
            </w:pPr>
            <w:r w:rsidRPr="003341B3">
              <w:rPr>
                <w:rFonts w:ascii="Times New Roman" w:hAnsi="Times New Roman"/>
                <w:sz w:val="20"/>
                <w:szCs w:val="20"/>
              </w:rPr>
              <w:t>T</w:t>
            </w:r>
            <w:r w:rsidRPr="003341B3">
              <w:rPr>
                <w:rFonts w:ascii="Times New Roman" w:hAnsi="Times New Roman"/>
                <w:sz w:val="20"/>
                <w:szCs w:val="20"/>
                <w:lang w:val="id-ID"/>
              </w:rPr>
              <w:t xml:space="preserve">idak  </w:t>
            </w:r>
            <w:r w:rsidRPr="003341B3">
              <w:rPr>
                <w:rFonts w:ascii="Times New Roman" w:hAnsi="Times New Roman"/>
                <w:sz w:val="20"/>
                <w:szCs w:val="20"/>
              </w:rPr>
              <w:t>S</w:t>
            </w:r>
            <w:r w:rsidRPr="003341B3">
              <w:rPr>
                <w:rFonts w:ascii="Times New Roman" w:hAnsi="Times New Roman"/>
                <w:sz w:val="20"/>
                <w:szCs w:val="20"/>
                <w:lang w:val="id-ID"/>
              </w:rPr>
              <w:t>etuju</w:t>
            </w:r>
            <w:r w:rsidRPr="003341B3">
              <w:rPr>
                <w:rFonts w:ascii="Times New Roman" w:hAnsi="Times New Roman"/>
                <w:sz w:val="20"/>
                <w:szCs w:val="20"/>
              </w:rPr>
              <w:tab/>
              <w:t xml:space="preserve"> : 1</w:t>
            </w:r>
          </w:p>
          <w:p w:rsidR="00D76D15" w:rsidRPr="003341B3" w:rsidRDefault="00D76D15" w:rsidP="00D75C88">
            <w:pPr>
              <w:spacing w:after="0" w:line="240" w:lineRule="auto"/>
              <w:rPr>
                <w:rFonts w:ascii="Times New Roman" w:hAnsi="Times New Roman"/>
                <w:sz w:val="20"/>
                <w:szCs w:val="20"/>
              </w:rPr>
            </w:pPr>
            <w:r w:rsidRPr="003341B3">
              <w:rPr>
                <w:rFonts w:ascii="Times New Roman" w:hAnsi="Times New Roman"/>
                <w:sz w:val="20"/>
                <w:szCs w:val="20"/>
              </w:rPr>
              <w:t>A</w:t>
            </w:r>
            <w:r w:rsidRPr="003341B3">
              <w:rPr>
                <w:rFonts w:ascii="Times New Roman" w:hAnsi="Times New Roman"/>
                <w:sz w:val="20"/>
                <w:szCs w:val="20"/>
                <w:lang w:val="id-ID"/>
              </w:rPr>
              <w:t xml:space="preserve">gak </w:t>
            </w:r>
            <w:r w:rsidRPr="003341B3">
              <w:rPr>
                <w:rFonts w:ascii="Times New Roman" w:hAnsi="Times New Roman"/>
                <w:sz w:val="20"/>
                <w:szCs w:val="20"/>
              </w:rPr>
              <w:t>T</w:t>
            </w:r>
            <w:r w:rsidRPr="003341B3">
              <w:rPr>
                <w:rFonts w:ascii="Times New Roman" w:hAnsi="Times New Roman"/>
                <w:sz w:val="20"/>
                <w:szCs w:val="20"/>
                <w:lang w:val="id-ID"/>
              </w:rPr>
              <w:t xml:space="preserve">idak </w:t>
            </w:r>
            <w:r w:rsidRPr="003341B3">
              <w:rPr>
                <w:rFonts w:ascii="Times New Roman" w:hAnsi="Times New Roman"/>
                <w:sz w:val="20"/>
                <w:szCs w:val="20"/>
              </w:rPr>
              <w:t>S</w:t>
            </w:r>
            <w:r w:rsidRPr="003341B3">
              <w:rPr>
                <w:rFonts w:ascii="Times New Roman" w:hAnsi="Times New Roman"/>
                <w:sz w:val="20"/>
                <w:szCs w:val="20"/>
                <w:lang w:val="id-ID"/>
              </w:rPr>
              <w:t xml:space="preserve">etuju   </w:t>
            </w:r>
            <w:r w:rsidRPr="003341B3">
              <w:rPr>
                <w:rFonts w:ascii="Times New Roman" w:hAnsi="Times New Roman"/>
                <w:sz w:val="20"/>
                <w:szCs w:val="20"/>
              </w:rPr>
              <w:t xml:space="preserve"> : 2</w:t>
            </w:r>
          </w:p>
          <w:p w:rsidR="00D76D15" w:rsidRPr="003341B3" w:rsidRDefault="00D76D15" w:rsidP="00D75C88">
            <w:pPr>
              <w:spacing w:after="0" w:line="240" w:lineRule="auto"/>
              <w:rPr>
                <w:rFonts w:ascii="Times New Roman" w:hAnsi="Times New Roman"/>
                <w:sz w:val="20"/>
                <w:szCs w:val="20"/>
              </w:rPr>
            </w:pPr>
            <w:r w:rsidRPr="003341B3">
              <w:rPr>
                <w:rFonts w:ascii="Times New Roman" w:hAnsi="Times New Roman"/>
                <w:sz w:val="20"/>
                <w:szCs w:val="20"/>
              </w:rPr>
              <w:t>A</w:t>
            </w:r>
            <w:r w:rsidRPr="003341B3">
              <w:rPr>
                <w:rFonts w:ascii="Times New Roman" w:hAnsi="Times New Roman"/>
                <w:sz w:val="20"/>
                <w:szCs w:val="20"/>
                <w:lang w:val="id-ID"/>
              </w:rPr>
              <w:t xml:space="preserve">gak </w:t>
            </w:r>
            <w:r w:rsidRPr="003341B3">
              <w:rPr>
                <w:rFonts w:ascii="Times New Roman" w:hAnsi="Times New Roman"/>
                <w:sz w:val="20"/>
                <w:szCs w:val="20"/>
              </w:rPr>
              <w:t>S</w:t>
            </w:r>
            <w:r w:rsidRPr="003341B3">
              <w:rPr>
                <w:rFonts w:ascii="Times New Roman" w:hAnsi="Times New Roman"/>
                <w:sz w:val="20"/>
                <w:szCs w:val="20"/>
                <w:lang w:val="id-ID"/>
              </w:rPr>
              <w:t>etuju</w:t>
            </w:r>
            <w:r w:rsidRPr="003341B3">
              <w:rPr>
                <w:rFonts w:ascii="Times New Roman" w:hAnsi="Times New Roman"/>
                <w:sz w:val="20"/>
                <w:szCs w:val="20"/>
              </w:rPr>
              <w:tab/>
              <w:t>:3</w:t>
            </w:r>
          </w:p>
          <w:p w:rsidR="00D76D15" w:rsidRPr="003341B3" w:rsidRDefault="00D76D15" w:rsidP="00D75C88">
            <w:pPr>
              <w:spacing w:after="0" w:line="240" w:lineRule="auto"/>
              <w:rPr>
                <w:rFonts w:ascii="Times New Roman" w:hAnsi="Times New Roman"/>
                <w:sz w:val="20"/>
                <w:szCs w:val="20"/>
              </w:rPr>
            </w:pPr>
            <w:r w:rsidRPr="003341B3">
              <w:rPr>
                <w:rFonts w:ascii="Times New Roman" w:hAnsi="Times New Roman"/>
                <w:sz w:val="20"/>
                <w:szCs w:val="20"/>
              </w:rPr>
              <w:t>S</w:t>
            </w:r>
            <w:r w:rsidRPr="003341B3">
              <w:rPr>
                <w:rFonts w:ascii="Times New Roman" w:hAnsi="Times New Roman"/>
                <w:sz w:val="20"/>
                <w:szCs w:val="20"/>
                <w:lang w:val="id-ID"/>
              </w:rPr>
              <w:t>etuju</w:t>
            </w:r>
            <w:r w:rsidRPr="003341B3">
              <w:rPr>
                <w:rFonts w:ascii="Times New Roman" w:hAnsi="Times New Roman"/>
                <w:sz w:val="20"/>
                <w:szCs w:val="20"/>
              </w:rPr>
              <w:tab/>
              <w:t>: 4</w:t>
            </w:r>
          </w:p>
          <w:p w:rsidR="00D76D15" w:rsidRPr="003341B3" w:rsidRDefault="00D76D15" w:rsidP="00D75C88">
            <w:pPr>
              <w:spacing w:after="0" w:line="240" w:lineRule="auto"/>
              <w:rPr>
                <w:rFonts w:ascii="Times New Roman" w:hAnsi="Times New Roman"/>
                <w:sz w:val="20"/>
                <w:szCs w:val="20"/>
                <w:lang w:val="id-ID"/>
              </w:rPr>
            </w:pPr>
          </w:p>
          <w:p w:rsidR="00D76D15" w:rsidRPr="003341B3" w:rsidRDefault="00D76D15" w:rsidP="00D75C88">
            <w:pPr>
              <w:pStyle w:val="ListParagraph"/>
              <w:spacing w:after="0" w:line="240" w:lineRule="auto"/>
              <w:ind w:left="0"/>
              <w:jc w:val="both"/>
              <w:rPr>
                <w:rFonts w:ascii="Times New Roman" w:eastAsia="Times New Roman" w:hAnsi="Times New Roman"/>
                <w:lang w:val="id-ID" w:eastAsia="en-US"/>
              </w:rPr>
            </w:pPr>
          </w:p>
        </w:tc>
        <w:tc>
          <w:tcPr>
            <w:tcW w:w="1430" w:type="dxa"/>
          </w:tcPr>
          <w:p w:rsidR="00D76D15" w:rsidRPr="003341B3" w:rsidRDefault="00D76D15" w:rsidP="00D75C88">
            <w:pPr>
              <w:pStyle w:val="ListParagraph"/>
              <w:numPr>
                <w:ilvl w:val="0"/>
                <w:numId w:val="8"/>
              </w:numPr>
              <w:spacing w:after="0" w:line="240" w:lineRule="auto"/>
              <w:ind w:left="175"/>
              <w:jc w:val="center"/>
              <w:rPr>
                <w:rFonts w:ascii="Times New Roman" w:eastAsia="Times New Roman" w:hAnsi="Times New Roman"/>
                <w:lang w:val="id-ID" w:eastAsia="en-US"/>
              </w:rPr>
            </w:pPr>
            <w:r w:rsidRPr="003341B3">
              <w:rPr>
                <w:rFonts w:ascii="Times New Roman" w:eastAsia="Times New Roman" w:hAnsi="Times New Roman"/>
                <w:lang w:eastAsia="en-US"/>
              </w:rPr>
              <w:t>Tinggi</w:t>
            </w:r>
            <w:r w:rsidRPr="003341B3">
              <w:rPr>
                <w:rFonts w:ascii="Times New Roman" w:eastAsia="Times New Roman" w:hAnsi="Times New Roman"/>
                <w:lang w:val="id-ID" w:eastAsia="en-US"/>
              </w:rPr>
              <w:t xml:space="preserve"> Jika skor </w:t>
            </w:r>
            <w:r w:rsidRPr="003341B3">
              <w:rPr>
                <w:rFonts w:ascii="Times New Roman" w:eastAsia="Times New Roman" w:hAnsi="Times New Roman"/>
                <w:lang w:eastAsia="en-US"/>
              </w:rPr>
              <w:t>diatas 40</w:t>
            </w:r>
          </w:p>
          <w:p w:rsidR="00D76D15" w:rsidRPr="003341B3" w:rsidRDefault="00D76D15" w:rsidP="00D75C88">
            <w:pPr>
              <w:pStyle w:val="ListParagraph"/>
              <w:numPr>
                <w:ilvl w:val="0"/>
                <w:numId w:val="8"/>
              </w:numPr>
              <w:spacing w:after="0" w:line="240" w:lineRule="auto"/>
              <w:ind w:left="175"/>
              <w:jc w:val="center"/>
              <w:rPr>
                <w:rFonts w:ascii="Times New Roman" w:eastAsia="Times New Roman" w:hAnsi="Times New Roman"/>
                <w:lang w:val="id-ID" w:eastAsia="en-US"/>
              </w:rPr>
            </w:pPr>
            <w:r w:rsidRPr="003341B3">
              <w:rPr>
                <w:rFonts w:ascii="Times New Roman" w:eastAsia="Times New Roman" w:hAnsi="Times New Roman"/>
                <w:lang w:eastAsia="en-US"/>
              </w:rPr>
              <w:t>Rendah</w:t>
            </w:r>
            <w:r w:rsidRPr="003341B3">
              <w:rPr>
                <w:rFonts w:ascii="Times New Roman" w:eastAsia="Times New Roman" w:hAnsi="Times New Roman"/>
                <w:lang w:val="id-ID" w:eastAsia="en-US"/>
              </w:rPr>
              <w:t xml:space="preserve"> jika skor </w:t>
            </w:r>
            <w:r w:rsidRPr="003341B3">
              <w:rPr>
                <w:rFonts w:ascii="Times New Roman" w:eastAsia="Times New Roman" w:hAnsi="Times New Roman"/>
                <w:lang w:eastAsia="en-US"/>
              </w:rPr>
              <w:t>dibawah 39</w:t>
            </w:r>
          </w:p>
          <w:p w:rsidR="00D76D15" w:rsidRPr="003341B3" w:rsidRDefault="00D76D15" w:rsidP="00D75C88">
            <w:pPr>
              <w:pStyle w:val="ListParagraph"/>
              <w:spacing w:after="0" w:line="240" w:lineRule="auto"/>
              <w:ind w:left="175"/>
              <w:rPr>
                <w:rFonts w:ascii="Times New Roman" w:eastAsia="Times New Roman" w:hAnsi="Times New Roman"/>
                <w:lang w:eastAsia="en-US"/>
              </w:rPr>
            </w:pPr>
          </w:p>
        </w:tc>
        <w:tc>
          <w:tcPr>
            <w:tcW w:w="1121" w:type="dxa"/>
          </w:tcPr>
          <w:p w:rsidR="00D76D15" w:rsidRPr="003341B3" w:rsidRDefault="00D76D15" w:rsidP="00D75C88">
            <w:pPr>
              <w:spacing w:after="0" w:line="480" w:lineRule="auto"/>
              <w:ind w:right="272"/>
              <w:jc w:val="both"/>
              <w:rPr>
                <w:rFonts w:ascii="Times New Roman" w:eastAsia="Times New Roman" w:hAnsi="Times New Roman"/>
                <w:sz w:val="20"/>
                <w:szCs w:val="20"/>
              </w:rPr>
            </w:pPr>
            <w:r w:rsidRPr="003341B3">
              <w:rPr>
                <w:rFonts w:ascii="Times New Roman" w:eastAsia="Times New Roman" w:hAnsi="Times New Roman"/>
                <w:sz w:val="20"/>
                <w:szCs w:val="20"/>
                <w:lang w:val="id-ID"/>
              </w:rPr>
              <w:t>Ordinal</w:t>
            </w:r>
          </w:p>
        </w:tc>
      </w:tr>
    </w:tbl>
    <w:p w:rsidR="00D76D15" w:rsidRPr="00E36E5B" w:rsidRDefault="00D76D15" w:rsidP="00D76D15">
      <w:pPr>
        <w:spacing w:line="480" w:lineRule="auto"/>
        <w:ind w:left="820" w:right="272" w:firstLine="720"/>
        <w:jc w:val="both"/>
        <w:rPr>
          <w:rFonts w:ascii="Times New Roman" w:eastAsia="Times New Roman" w:hAnsi="Times New Roman"/>
          <w:sz w:val="24"/>
          <w:szCs w:val="24"/>
        </w:rPr>
      </w:pPr>
    </w:p>
    <w:p w:rsidR="00D76D15" w:rsidRPr="00E36E5B" w:rsidRDefault="00D76D15" w:rsidP="00D76D15">
      <w:pPr>
        <w:spacing w:line="480" w:lineRule="auto"/>
        <w:ind w:right="252"/>
        <w:jc w:val="both"/>
        <w:rPr>
          <w:rFonts w:ascii="Times New Roman" w:eastAsia="Times New Roman" w:hAnsi="Times New Roman"/>
          <w:sz w:val="24"/>
          <w:szCs w:val="24"/>
        </w:rPr>
      </w:pPr>
    </w:p>
    <w:p w:rsidR="00D76D15" w:rsidRPr="00E36E5B" w:rsidRDefault="00D76D15" w:rsidP="00D76D15">
      <w:pPr>
        <w:pStyle w:val="ListParagraph"/>
        <w:spacing w:line="480" w:lineRule="auto"/>
        <w:ind w:left="1146"/>
        <w:jc w:val="both"/>
        <w:rPr>
          <w:rFonts w:ascii="Times New Roman" w:hAnsi="Times New Roman"/>
          <w:b/>
          <w:sz w:val="24"/>
          <w:szCs w:val="24"/>
        </w:rPr>
      </w:pPr>
    </w:p>
    <w:p w:rsidR="00D76D15" w:rsidRPr="00E36E5B" w:rsidRDefault="00D76D15" w:rsidP="00D76D15">
      <w:pPr>
        <w:pStyle w:val="ListParagraph"/>
        <w:spacing w:line="480" w:lineRule="auto"/>
        <w:ind w:left="1146"/>
        <w:jc w:val="center"/>
        <w:rPr>
          <w:rFonts w:ascii="Times New Roman" w:hAnsi="Times New Roman"/>
          <w:b/>
          <w:sz w:val="24"/>
          <w:szCs w:val="24"/>
        </w:rPr>
      </w:pPr>
    </w:p>
    <w:p w:rsidR="00D76D15" w:rsidRPr="00E36E5B" w:rsidRDefault="00D76D15" w:rsidP="00D76D15">
      <w:pPr>
        <w:pStyle w:val="ListParagraph"/>
        <w:numPr>
          <w:ilvl w:val="2"/>
          <w:numId w:val="2"/>
        </w:numPr>
        <w:spacing w:line="480" w:lineRule="auto"/>
        <w:ind w:left="0" w:firstLine="90"/>
        <w:jc w:val="both"/>
        <w:rPr>
          <w:rFonts w:ascii="Times New Roman" w:hAnsi="Times New Roman"/>
          <w:b/>
          <w:sz w:val="24"/>
          <w:szCs w:val="24"/>
        </w:rPr>
      </w:pPr>
      <w:r w:rsidRPr="00E36E5B">
        <w:rPr>
          <w:rFonts w:ascii="Times New Roman" w:hAnsi="Times New Roman"/>
          <w:b/>
          <w:sz w:val="24"/>
          <w:szCs w:val="24"/>
        </w:rPr>
        <w:t xml:space="preserve">Instrumen Penelitian </w:t>
      </w:r>
    </w:p>
    <w:p w:rsidR="00D76D15" w:rsidRPr="00E36E5B" w:rsidRDefault="00D76D15" w:rsidP="00D76D15">
      <w:pPr>
        <w:pStyle w:val="ListParagraph"/>
        <w:spacing w:line="480" w:lineRule="auto"/>
        <w:ind w:firstLine="720"/>
        <w:jc w:val="both"/>
        <w:rPr>
          <w:rFonts w:ascii="Times New Roman" w:hAnsi="Times New Roman"/>
          <w:b/>
          <w:sz w:val="24"/>
          <w:szCs w:val="24"/>
        </w:rPr>
      </w:pPr>
      <w:r w:rsidRPr="00E36E5B">
        <w:rPr>
          <w:rFonts w:ascii="Times New Roman" w:hAnsi="Times New Roman"/>
          <w:sz w:val="24"/>
          <w:szCs w:val="24"/>
        </w:rPr>
        <w:t xml:space="preserve">Instrument penelitian adalah alat tulis yang digunakan oleh peneliti dalam mengumpulkan data agar pekerjaannya lebih baik. Salah satu bentuk instrument penelitian adalah checklist, yang berisikan nama responden, umur jenis kelamin, pekerjaan ( Notoatmojo,2010 ). Instrument yang digunakan dalam penelitian ini adalah checklist. Checklist adalah suatu daftar pengecek, yang berisi nama subjek dan beberapa gejala serta identitas lainnya dari sasaran pengamatan. Pengamatan tinggal memberikan ( </w:t>
      </w:r>
      <w:r w:rsidRPr="00E36E5B">
        <w:rPr>
          <w:rFonts w:ascii="Times New Roman" w:hAnsi="Times New Roman"/>
          <w:sz w:val="24"/>
          <w:szCs w:val="24"/>
        </w:rPr>
        <w:lastRenderedPageBreak/>
        <w:t>√ ) pada daftar yang menunjukan adanya gejala/ ciri dari sasaran pengamatan ( Notoatmojo, 2010 ). Dalam penelitian ini kuesioner yang digunakan adalah kuesioner kesejahteraan psikologis (ryff scale) dan kuesioner stress SNSI (student nurse stress index) dan kuesionernya dibagikan melalui google formulir.</w:t>
      </w:r>
    </w:p>
    <w:p w:rsidR="00D76D15" w:rsidRPr="00E36E5B" w:rsidRDefault="00D76D15" w:rsidP="00D76D15">
      <w:pPr>
        <w:pStyle w:val="ListParagraph"/>
        <w:numPr>
          <w:ilvl w:val="0"/>
          <w:numId w:val="5"/>
        </w:numPr>
        <w:spacing w:line="480" w:lineRule="auto"/>
        <w:jc w:val="both"/>
        <w:rPr>
          <w:rFonts w:ascii="Times New Roman" w:hAnsi="Times New Roman"/>
          <w:b/>
          <w:sz w:val="24"/>
          <w:szCs w:val="24"/>
        </w:rPr>
      </w:pPr>
      <w:r w:rsidRPr="00E36E5B">
        <w:rPr>
          <w:rFonts w:ascii="Times New Roman" w:hAnsi="Times New Roman"/>
          <w:sz w:val="24"/>
          <w:szCs w:val="24"/>
        </w:rPr>
        <w:t xml:space="preserve">Kuesioner </w:t>
      </w:r>
      <w:r w:rsidRPr="00E36E5B">
        <w:rPr>
          <w:rFonts w:ascii="Times New Roman" w:hAnsi="Times New Roman"/>
          <w:sz w:val="24"/>
          <w:lang w:val="id-ID"/>
        </w:rPr>
        <w:t>Kesejahteraan Psikologis</w:t>
      </w:r>
    </w:p>
    <w:p w:rsidR="00D76D15" w:rsidRPr="00E36E5B" w:rsidRDefault="00D76D15" w:rsidP="00D76D15">
      <w:pPr>
        <w:pStyle w:val="ListParagraph"/>
        <w:spacing w:line="480" w:lineRule="auto"/>
        <w:jc w:val="both"/>
        <w:rPr>
          <w:rFonts w:ascii="Times New Roman" w:hAnsi="Times New Roman"/>
          <w:sz w:val="24"/>
          <w:szCs w:val="24"/>
        </w:rPr>
      </w:pPr>
      <w:r w:rsidRPr="00E36E5B">
        <w:rPr>
          <w:rFonts w:ascii="Times New Roman" w:hAnsi="Times New Roman"/>
          <w:sz w:val="24"/>
          <w:szCs w:val="24"/>
        </w:rPr>
        <w:t>Instrument yang digunakan untuk mengukur kesehajteraan psikologis .Instrument ini terdiri dari skala likert 1- 4yaitu :</w:t>
      </w:r>
    </w:p>
    <w:p w:rsidR="00D76D15" w:rsidRPr="00E36E5B" w:rsidRDefault="00D76D15" w:rsidP="00D76D15">
      <w:pPr>
        <w:pStyle w:val="ListParagraph"/>
        <w:numPr>
          <w:ilvl w:val="0"/>
          <w:numId w:val="9"/>
        </w:numPr>
        <w:ind w:left="1560"/>
        <w:rPr>
          <w:rFonts w:ascii="Times New Roman" w:hAnsi="Times New Roman"/>
          <w:sz w:val="24"/>
          <w:lang w:val="id-ID"/>
        </w:rPr>
      </w:pPr>
      <w:r w:rsidRPr="00E36E5B">
        <w:rPr>
          <w:rFonts w:ascii="Times New Roman" w:hAnsi="Times New Roman"/>
          <w:sz w:val="24"/>
        </w:rPr>
        <w:t>T</w:t>
      </w:r>
      <w:r w:rsidRPr="00E36E5B">
        <w:rPr>
          <w:rFonts w:ascii="Times New Roman" w:hAnsi="Times New Roman"/>
          <w:sz w:val="24"/>
          <w:lang w:val="id-ID"/>
        </w:rPr>
        <w:t xml:space="preserve">idak  </w:t>
      </w:r>
      <w:r w:rsidRPr="00E36E5B">
        <w:rPr>
          <w:rFonts w:ascii="Times New Roman" w:hAnsi="Times New Roman"/>
          <w:sz w:val="24"/>
        </w:rPr>
        <w:t>S</w:t>
      </w:r>
      <w:r w:rsidRPr="00E36E5B">
        <w:rPr>
          <w:rFonts w:ascii="Times New Roman" w:hAnsi="Times New Roman"/>
          <w:sz w:val="24"/>
          <w:lang w:val="id-ID"/>
        </w:rPr>
        <w:t>etuju</w:t>
      </w:r>
      <w:r w:rsidRPr="00E36E5B">
        <w:rPr>
          <w:rFonts w:ascii="Times New Roman" w:hAnsi="Times New Roman"/>
          <w:sz w:val="24"/>
        </w:rPr>
        <w:tab/>
      </w:r>
      <w:r w:rsidRPr="00E36E5B">
        <w:rPr>
          <w:rFonts w:ascii="Times New Roman" w:hAnsi="Times New Roman"/>
          <w:sz w:val="24"/>
          <w:lang w:val="id-ID"/>
        </w:rPr>
        <w:tab/>
      </w:r>
      <w:r w:rsidRPr="00E36E5B">
        <w:rPr>
          <w:rFonts w:ascii="Times New Roman" w:hAnsi="Times New Roman"/>
          <w:sz w:val="24"/>
        </w:rPr>
        <w:t>: 1</w:t>
      </w:r>
    </w:p>
    <w:p w:rsidR="00D76D15" w:rsidRPr="00E36E5B" w:rsidRDefault="00D76D15" w:rsidP="00D76D15">
      <w:pPr>
        <w:pStyle w:val="ListParagraph"/>
        <w:numPr>
          <w:ilvl w:val="0"/>
          <w:numId w:val="9"/>
        </w:numPr>
        <w:ind w:left="1560"/>
        <w:rPr>
          <w:rFonts w:ascii="Times New Roman" w:hAnsi="Times New Roman"/>
          <w:sz w:val="24"/>
          <w:lang w:val="id-ID"/>
        </w:rPr>
      </w:pPr>
      <w:r w:rsidRPr="00E36E5B">
        <w:rPr>
          <w:rFonts w:ascii="Times New Roman" w:hAnsi="Times New Roman"/>
          <w:sz w:val="24"/>
        </w:rPr>
        <w:t>A</w:t>
      </w:r>
      <w:r w:rsidRPr="00E36E5B">
        <w:rPr>
          <w:rFonts w:ascii="Times New Roman" w:hAnsi="Times New Roman"/>
          <w:sz w:val="24"/>
          <w:lang w:val="id-ID"/>
        </w:rPr>
        <w:t xml:space="preserve">gak </w:t>
      </w:r>
      <w:r w:rsidRPr="00E36E5B">
        <w:rPr>
          <w:rFonts w:ascii="Times New Roman" w:hAnsi="Times New Roman"/>
          <w:sz w:val="24"/>
        </w:rPr>
        <w:t>T</w:t>
      </w:r>
      <w:r w:rsidRPr="00E36E5B">
        <w:rPr>
          <w:rFonts w:ascii="Times New Roman" w:hAnsi="Times New Roman"/>
          <w:sz w:val="24"/>
          <w:lang w:val="id-ID"/>
        </w:rPr>
        <w:t xml:space="preserve">idak </w:t>
      </w:r>
      <w:r w:rsidRPr="00E36E5B">
        <w:rPr>
          <w:rFonts w:ascii="Times New Roman" w:hAnsi="Times New Roman"/>
          <w:sz w:val="24"/>
        </w:rPr>
        <w:t>S</w:t>
      </w:r>
      <w:r w:rsidRPr="00E36E5B">
        <w:rPr>
          <w:rFonts w:ascii="Times New Roman" w:hAnsi="Times New Roman"/>
          <w:sz w:val="24"/>
          <w:lang w:val="id-ID"/>
        </w:rPr>
        <w:t xml:space="preserve">etuju   </w:t>
      </w:r>
      <w:r w:rsidRPr="00E36E5B">
        <w:rPr>
          <w:rFonts w:ascii="Times New Roman" w:hAnsi="Times New Roman"/>
          <w:sz w:val="24"/>
          <w:lang w:val="id-ID"/>
        </w:rPr>
        <w:tab/>
      </w:r>
      <w:r w:rsidRPr="00E36E5B">
        <w:rPr>
          <w:rFonts w:ascii="Times New Roman" w:hAnsi="Times New Roman"/>
          <w:sz w:val="24"/>
        </w:rPr>
        <w:t>: 2</w:t>
      </w:r>
    </w:p>
    <w:p w:rsidR="00D76D15" w:rsidRPr="00E36E5B" w:rsidRDefault="00D76D15" w:rsidP="00D76D15">
      <w:pPr>
        <w:pStyle w:val="ListParagraph"/>
        <w:numPr>
          <w:ilvl w:val="0"/>
          <w:numId w:val="9"/>
        </w:numPr>
        <w:ind w:left="1560"/>
        <w:rPr>
          <w:rFonts w:ascii="Times New Roman" w:hAnsi="Times New Roman"/>
          <w:sz w:val="24"/>
          <w:lang w:val="id-ID"/>
        </w:rPr>
      </w:pPr>
      <w:r w:rsidRPr="00E36E5B">
        <w:rPr>
          <w:rFonts w:ascii="Times New Roman" w:hAnsi="Times New Roman"/>
          <w:sz w:val="24"/>
        </w:rPr>
        <w:t>A</w:t>
      </w:r>
      <w:r w:rsidRPr="00E36E5B">
        <w:rPr>
          <w:rFonts w:ascii="Times New Roman" w:hAnsi="Times New Roman"/>
          <w:sz w:val="24"/>
          <w:lang w:val="id-ID"/>
        </w:rPr>
        <w:t xml:space="preserve">gak </w:t>
      </w:r>
      <w:r w:rsidRPr="00E36E5B">
        <w:rPr>
          <w:rFonts w:ascii="Times New Roman" w:hAnsi="Times New Roman"/>
          <w:sz w:val="24"/>
        </w:rPr>
        <w:t>S</w:t>
      </w:r>
      <w:r w:rsidRPr="00E36E5B">
        <w:rPr>
          <w:rFonts w:ascii="Times New Roman" w:hAnsi="Times New Roman"/>
          <w:sz w:val="24"/>
          <w:lang w:val="id-ID"/>
        </w:rPr>
        <w:t>etuju</w:t>
      </w:r>
      <w:r w:rsidRPr="00E36E5B">
        <w:rPr>
          <w:rFonts w:ascii="Times New Roman" w:hAnsi="Times New Roman"/>
          <w:sz w:val="24"/>
        </w:rPr>
        <w:tab/>
      </w:r>
      <w:r w:rsidRPr="00E36E5B">
        <w:rPr>
          <w:rFonts w:ascii="Times New Roman" w:hAnsi="Times New Roman"/>
          <w:sz w:val="24"/>
          <w:lang w:val="id-ID"/>
        </w:rPr>
        <w:tab/>
      </w:r>
      <w:r w:rsidRPr="00E36E5B">
        <w:rPr>
          <w:rFonts w:ascii="Times New Roman" w:hAnsi="Times New Roman"/>
          <w:sz w:val="24"/>
        </w:rPr>
        <w:t>:3</w:t>
      </w:r>
    </w:p>
    <w:p w:rsidR="00D76D15" w:rsidRPr="00E36E5B" w:rsidRDefault="00D76D15" w:rsidP="00D76D15">
      <w:pPr>
        <w:pStyle w:val="ListParagraph"/>
        <w:numPr>
          <w:ilvl w:val="0"/>
          <w:numId w:val="9"/>
        </w:numPr>
        <w:ind w:left="1560"/>
        <w:rPr>
          <w:rFonts w:ascii="Times New Roman" w:hAnsi="Times New Roman"/>
          <w:sz w:val="24"/>
          <w:lang w:val="id-ID"/>
        </w:rPr>
      </w:pPr>
      <w:r w:rsidRPr="00E36E5B">
        <w:rPr>
          <w:rFonts w:ascii="Times New Roman" w:hAnsi="Times New Roman"/>
          <w:sz w:val="24"/>
        </w:rPr>
        <w:t>S</w:t>
      </w:r>
      <w:r w:rsidRPr="00E36E5B">
        <w:rPr>
          <w:rFonts w:ascii="Times New Roman" w:hAnsi="Times New Roman"/>
          <w:sz w:val="24"/>
          <w:lang w:val="id-ID"/>
        </w:rPr>
        <w:t>etuju</w:t>
      </w:r>
      <w:r w:rsidRPr="00E36E5B">
        <w:rPr>
          <w:rFonts w:ascii="Times New Roman" w:hAnsi="Times New Roman"/>
          <w:sz w:val="24"/>
        </w:rPr>
        <w:tab/>
      </w:r>
      <w:r w:rsidRPr="00E36E5B">
        <w:rPr>
          <w:rFonts w:ascii="Times New Roman" w:hAnsi="Times New Roman"/>
          <w:sz w:val="24"/>
          <w:lang w:val="id-ID"/>
        </w:rPr>
        <w:tab/>
      </w:r>
      <w:r w:rsidRPr="00E36E5B">
        <w:rPr>
          <w:rFonts w:ascii="Times New Roman" w:hAnsi="Times New Roman"/>
          <w:sz w:val="24"/>
        </w:rPr>
        <w:t>: 4</w:t>
      </w:r>
    </w:p>
    <w:p w:rsidR="00D76D15" w:rsidRPr="00E36E5B" w:rsidRDefault="00D76D15" w:rsidP="00D76D15">
      <w:pPr>
        <w:pStyle w:val="ListParagraph"/>
        <w:spacing w:line="480" w:lineRule="auto"/>
        <w:jc w:val="both"/>
        <w:rPr>
          <w:rFonts w:ascii="Times New Roman" w:hAnsi="Times New Roman"/>
          <w:sz w:val="24"/>
          <w:szCs w:val="24"/>
          <w:lang w:val="id-ID"/>
        </w:rPr>
      </w:pPr>
      <w:r w:rsidRPr="00E36E5B">
        <w:rPr>
          <w:rFonts w:ascii="Times New Roman" w:hAnsi="Times New Roman"/>
          <w:sz w:val="24"/>
          <w:szCs w:val="24"/>
        </w:rPr>
        <w:t>Kuesioner kesejahteraan psikologis sudah teruji validitas dengan nilai 0,946</w:t>
      </w:r>
    </w:p>
    <w:p w:rsidR="00D76D15" w:rsidRPr="00E36E5B" w:rsidRDefault="00D76D15" w:rsidP="00D76D15">
      <w:pPr>
        <w:pStyle w:val="ListParagraph"/>
        <w:numPr>
          <w:ilvl w:val="0"/>
          <w:numId w:val="5"/>
        </w:numPr>
        <w:spacing w:line="480" w:lineRule="auto"/>
        <w:jc w:val="both"/>
        <w:rPr>
          <w:rFonts w:ascii="Times New Roman" w:hAnsi="Times New Roman"/>
          <w:b/>
          <w:sz w:val="24"/>
          <w:szCs w:val="24"/>
        </w:rPr>
      </w:pPr>
      <w:r w:rsidRPr="00E36E5B">
        <w:rPr>
          <w:rFonts w:ascii="Times New Roman" w:hAnsi="Times New Roman"/>
          <w:sz w:val="24"/>
          <w:szCs w:val="24"/>
        </w:rPr>
        <w:t>Kuesioner tingkat stress</w:t>
      </w:r>
    </w:p>
    <w:p w:rsidR="00D76D15" w:rsidRDefault="00D76D15" w:rsidP="00D76D15">
      <w:pPr>
        <w:pStyle w:val="ListParagraph"/>
        <w:spacing w:line="480" w:lineRule="auto"/>
        <w:jc w:val="both"/>
        <w:rPr>
          <w:rFonts w:ascii="Times New Roman" w:hAnsi="Times New Roman"/>
          <w:sz w:val="24"/>
          <w:szCs w:val="24"/>
          <w:lang w:val="id-ID"/>
        </w:rPr>
      </w:pPr>
      <w:r w:rsidRPr="00E36E5B">
        <w:rPr>
          <w:rFonts w:ascii="Times New Roman" w:hAnsi="Times New Roman"/>
          <w:sz w:val="24"/>
          <w:szCs w:val="24"/>
        </w:rPr>
        <w:t xml:space="preserve">Kuesioner tingkat stress yang diadopsi dari Dhicky Zakaria ( 2017 ) bertujuan untuk mengukur tingkat strees saat mengerjakan skripsi pada mahaiswa S1 keperawatan semester VII. 4 point skala likert yang digunakan untuk menilai 28 pertanyaan. 4 kemungkinan respon dengan </w:t>
      </w:r>
      <w:r w:rsidRPr="00E36E5B">
        <w:rPr>
          <w:rFonts w:ascii="Times New Roman" w:hAnsi="Times New Roman"/>
          <w:sz w:val="24"/>
          <w:szCs w:val="24"/>
          <w:lang w:val="id-ID"/>
        </w:rPr>
        <w:t>Tidak Pernah</w:t>
      </w:r>
      <w:r w:rsidRPr="00E36E5B">
        <w:rPr>
          <w:rFonts w:ascii="Times New Roman" w:hAnsi="Times New Roman"/>
          <w:sz w:val="24"/>
          <w:szCs w:val="24"/>
        </w:rPr>
        <w:t xml:space="preserve">“ </w:t>
      </w:r>
      <w:r w:rsidRPr="00E36E5B">
        <w:rPr>
          <w:rFonts w:ascii="Times New Roman" w:hAnsi="Times New Roman"/>
          <w:sz w:val="24"/>
          <w:szCs w:val="24"/>
          <w:lang w:val="id-ID"/>
        </w:rPr>
        <w:t>Kadang</w:t>
      </w:r>
      <w:r w:rsidRPr="00E36E5B">
        <w:rPr>
          <w:rFonts w:ascii="Times New Roman" w:hAnsi="Times New Roman"/>
          <w:sz w:val="24"/>
          <w:szCs w:val="24"/>
        </w:rPr>
        <w:t xml:space="preserve"> ” </w:t>
      </w:r>
      <w:r w:rsidRPr="00E36E5B">
        <w:rPr>
          <w:rFonts w:ascii="Times New Roman" w:hAnsi="Times New Roman"/>
          <w:sz w:val="24"/>
          <w:szCs w:val="24"/>
          <w:lang w:val="id-ID"/>
        </w:rPr>
        <w:t xml:space="preserve">Setuju” Selalu </w:t>
      </w:r>
      <w:r w:rsidRPr="00E36E5B">
        <w:rPr>
          <w:rFonts w:ascii="Times New Roman" w:hAnsi="Times New Roman"/>
          <w:sz w:val="24"/>
          <w:szCs w:val="24"/>
        </w:rPr>
        <w:t xml:space="preserve">”dan scoring 1-4. Kuesioner tingkat stress sudah teruji validitas dengan nilai signifikasi 0,862. </w:t>
      </w:r>
    </w:p>
    <w:p w:rsidR="00D76D15" w:rsidRPr="001F29E9" w:rsidRDefault="00D76D15" w:rsidP="00D76D15">
      <w:pPr>
        <w:pStyle w:val="ListParagraph"/>
        <w:spacing w:line="240" w:lineRule="auto"/>
        <w:jc w:val="both"/>
        <w:rPr>
          <w:rFonts w:ascii="Times New Roman" w:hAnsi="Times New Roman"/>
          <w:b/>
          <w:sz w:val="24"/>
          <w:szCs w:val="24"/>
          <w:lang w:val="id-ID"/>
        </w:rPr>
      </w:pPr>
    </w:p>
    <w:p w:rsidR="00D76D15" w:rsidRPr="00E36E5B" w:rsidRDefault="00D76D15" w:rsidP="00D76D15">
      <w:pPr>
        <w:pStyle w:val="ListParagraph"/>
        <w:numPr>
          <w:ilvl w:val="2"/>
          <w:numId w:val="2"/>
        </w:numPr>
        <w:spacing w:line="480" w:lineRule="auto"/>
        <w:ind w:left="567" w:hanging="567"/>
        <w:jc w:val="both"/>
        <w:rPr>
          <w:rFonts w:ascii="Times New Roman" w:hAnsi="Times New Roman"/>
          <w:b/>
          <w:sz w:val="24"/>
          <w:szCs w:val="24"/>
        </w:rPr>
      </w:pPr>
      <w:r w:rsidRPr="00E36E5B">
        <w:rPr>
          <w:rFonts w:ascii="Times New Roman" w:hAnsi="Times New Roman"/>
          <w:b/>
          <w:sz w:val="24"/>
          <w:szCs w:val="24"/>
        </w:rPr>
        <w:t>Pengumpulan Data</w:t>
      </w:r>
    </w:p>
    <w:p w:rsidR="00D76D15" w:rsidRPr="00E36E5B" w:rsidRDefault="00D76D15" w:rsidP="00D76D15">
      <w:pPr>
        <w:autoSpaceDE w:val="0"/>
        <w:autoSpaceDN w:val="0"/>
        <w:adjustRightInd w:val="0"/>
        <w:spacing w:after="0" w:line="480" w:lineRule="auto"/>
        <w:ind w:left="567" w:firstLine="426"/>
        <w:jc w:val="both"/>
        <w:rPr>
          <w:rFonts w:ascii="Times New Roman" w:hAnsi="Times New Roman"/>
          <w:sz w:val="24"/>
          <w:szCs w:val="24"/>
        </w:rPr>
      </w:pPr>
      <w:r w:rsidRPr="00E36E5B">
        <w:rPr>
          <w:rFonts w:ascii="Times New Roman" w:hAnsi="Times New Roman"/>
          <w:color w:val="000000"/>
          <w:sz w:val="24"/>
          <w:szCs w:val="24"/>
        </w:rPr>
        <w:t xml:space="preserve">Pengumpulan data dimulai setelah mendapatkan surat izin penelitian dari Fakultas Kesehatan UAP . Kemudian mengajukan permohanan izin pelaksanaan penelitian dari Fakultas Kesehatan UAP yang akan digunakan peneliti sebagai lokasi penelitian., peneliti akan melakukan pengumpulan data. </w:t>
      </w:r>
    </w:p>
    <w:p w:rsidR="00D76D15" w:rsidRPr="00E36E5B" w:rsidRDefault="00D76D15" w:rsidP="00D76D15">
      <w:pPr>
        <w:autoSpaceDE w:val="0"/>
        <w:autoSpaceDN w:val="0"/>
        <w:adjustRightInd w:val="0"/>
        <w:spacing w:after="0" w:line="480" w:lineRule="auto"/>
        <w:ind w:left="567" w:firstLine="426"/>
        <w:jc w:val="both"/>
        <w:rPr>
          <w:rFonts w:ascii="Times New Roman" w:hAnsi="Times New Roman"/>
          <w:color w:val="000000"/>
          <w:sz w:val="24"/>
          <w:szCs w:val="24"/>
        </w:rPr>
      </w:pPr>
      <w:r w:rsidRPr="00E36E5B">
        <w:rPr>
          <w:rFonts w:ascii="Times New Roman" w:hAnsi="Times New Roman"/>
          <w:color w:val="000000"/>
          <w:sz w:val="24"/>
          <w:szCs w:val="24"/>
        </w:rPr>
        <w:lastRenderedPageBreak/>
        <w:t>Untuk mempermudah peneliti dalam masa pandemic seperti sekarang ini maka peneliti membagikan kuesioner dengan menggunakan google form yang linknya dibagikan ke mahasiswa prodi keperawatan melalui media social whatsapp. Karena saat ini dalam masa pandemic maka peneliti menggunakan google form dalam pengambilan datanya.Setelah selesai, peneliti kemudian memeriksa kelengkapan data.Jika ada data yang kurang, dapat langsung dilengkapi.Selanjutnya data yang telah terkumpul di analisa.</w:t>
      </w:r>
    </w:p>
    <w:p w:rsidR="00D76D15" w:rsidRPr="00E36E5B" w:rsidRDefault="00D76D15" w:rsidP="00D76D15">
      <w:pPr>
        <w:autoSpaceDE w:val="0"/>
        <w:autoSpaceDN w:val="0"/>
        <w:adjustRightInd w:val="0"/>
        <w:spacing w:after="0" w:line="480" w:lineRule="auto"/>
        <w:jc w:val="both"/>
        <w:rPr>
          <w:rFonts w:ascii="Times New Roman" w:hAnsi="Times New Roman"/>
          <w:color w:val="000000"/>
          <w:sz w:val="24"/>
          <w:szCs w:val="24"/>
        </w:rPr>
      </w:pPr>
    </w:p>
    <w:p w:rsidR="00D76D15" w:rsidRPr="00E36E5B" w:rsidRDefault="00D76D15" w:rsidP="00D76D15">
      <w:pPr>
        <w:pStyle w:val="ListParagraph"/>
        <w:numPr>
          <w:ilvl w:val="2"/>
          <w:numId w:val="2"/>
        </w:numPr>
        <w:tabs>
          <w:tab w:val="left" w:pos="540"/>
        </w:tabs>
        <w:autoSpaceDE w:val="0"/>
        <w:autoSpaceDN w:val="0"/>
        <w:adjustRightInd w:val="0"/>
        <w:spacing w:after="0" w:line="480" w:lineRule="auto"/>
        <w:jc w:val="both"/>
        <w:rPr>
          <w:rFonts w:ascii="Times New Roman" w:hAnsi="Times New Roman"/>
          <w:b/>
          <w:color w:val="000000"/>
          <w:sz w:val="24"/>
          <w:szCs w:val="24"/>
        </w:rPr>
      </w:pPr>
      <w:r w:rsidRPr="00E36E5B">
        <w:rPr>
          <w:rFonts w:ascii="Times New Roman" w:hAnsi="Times New Roman"/>
          <w:b/>
          <w:sz w:val="24"/>
          <w:szCs w:val="24"/>
        </w:rPr>
        <w:t>Pengolahan Data</w:t>
      </w:r>
    </w:p>
    <w:p w:rsidR="00D76D15" w:rsidRPr="00E36E5B" w:rsidRDefault="00D76D15" w:rsidP="00D76D15">
      <w:pPr>
        <w:spacing w:line="480" w:lineRule="auto"/>
        <w:ind w:left="567" w:firstLine="630"/>
        <w:jc w:val="both"/>
        <w:rPr>
          <w:rFonts w:ascii="Times New Roman" w:hAnsi="Times New Roman"/>
          <w:b/>
          <w:sz w:val="24"/>
          <w:szCs w:val="24"/>
        </w:rPr>
      </w:pPr>
      <w:r w:rsidRPr="00E36E5B">
        <w:rPr>
          <w:rFonts w:ascii="Times New Roman" w:hAnsi="Times New Roman"/>
          <w:color w:val="000000"/>
          <w:sz w:val="24"/>
          <w:szCs w:val="24"/>
        </w:rPr>
        <w:t>Merupakan kegiatan melakukan pengecekan formulir atau kuisioner seperti apakah jawaban yang ada di kuisioner sudah lengkap, jelas, relevan, dan konsisten. Dengan dilakukan langkah-langkah sebagai berikut:</w:t>
      </w:r>
    </w:p>
    <w:p w:rsidR="00D76D15" w:rsidRPr="00E36E5B" w:rsidRDefault="00D76D15" w:rsidP="00D76D15">
      <w:pPr>
        <w:pStyle w:val="ListParagraph"/>
        <w:numPr>
          <w:ilvl w:val="0"/>
          <w:numId w:val="1"/>
        </w:numPr>
        <w:autoSpaceDE w:val="0"/>
        <w:autoSpaceDN w:val="0"/>
        <w:adjustRightInd w:val="0"/>
        <w:spacing w:after="0" w:line="480" w:lineRule="auto"/>
        <w:ind w:left="927"/>
        <w:jc w:val="both"/>
        <w:rPr>
          <w:rFonts w:ascii="Times New Roman" w:hAnsi="Times New Roman"/>
          <w:sz w:val="24"/>
          <w:szCs w:val="24"/>
        </w:rPr>
      </w:pPr>
      <w:r w:rsidRPr="00E36E5B">
        <w:rPr>
          <w:rFonts w:ascii="Times New Roman" w:hAnsi="Times New Roman"/>
          <w:b/>
          <w:bCs/>
          <w:i/>
          <w:iCs/>
          <w:color w:val="000000"/>
          <w:sz w:val="24"/>
          <w:szCs w:val="24"/>
        </w:rPr>
        <w:t xml:space="preserve">Editing </w:t>
      </w:r>
      <w:r w:rsidRPr="00E36E5B">
        <w:rPr>
          <w:rFonts w:ascii="Times New Roman" w:hAnsi="Times New Roman"/>
          <w:color w:val="000000"/>
          <w:sz w:val="24"/>
          <w:szCs w:val="24"/>
        </w:rPr>
        <w:t xml:space="preserve">adalah melakukan pengecekan formulir atau kuisioner seperti kelengkapan pengisian, konsistensi jawaban dari setiap kuisioner di dalam penelitian. </w:t>
      </w:r>
    </w:p>
    <w:p w:rsidR="00D76D15" w:rsidRPr="00E36E5B" w:rsidRDefault="00D76D15" w:rsidP="00D76D15">
      <w:pPr>
        <w:pStyle w:val="ListParagraph"/>
        <w:numPr>
          <w:ilvl w:val="0"/>
          <w:numId w:val="1"/>
        </w:numPr>
        <w:autoSpaceDE w:val="0"/>
        <w:autoSpaceDN w:val="0"/>
        <w:adjustRightInd w:val="0"/>
        <w:spacing w:after="0" w:line="480" w:lineRule="auto"/>
        <w:ind w:left="927"/>
        <w:jc w:val="both"/>
        <w:rPr>
          <w:rFonts w:ascii="Times New Roman" w:hAnsi="Times New Roman"/>
          <w:b/>
          <w:bCs/>
          <w:sz w:val="24"/>
          <w:szCs w:val="24"/>
        </w:rPr>
      </w:pPr>
      <w:r w:rsidRPr="00E36E5B">
        <w:rPr>
          <w:rFonts w:ascii="Times New Roman" w:hAnsi="Times New Roman"/>
          <w:b/>
          <w:bCs/>
          <w:i/>
          <w:iCs/>
          <w:sz w:val="24"/>
          <w:szCs w:val="24"/>
        </w:rPr>
        <w:t xml:space="preserve">Coding </w:t>
      </w:r>
      <w:r w:rsidRPr="00E36E5B">
        <w:rPr>
          <w:rFonts w:ascii="Times New Roman" w:hAnsi="Times New Roman"/>
          <w:sz w:val="24"/>
          <w:szCs w:val="24"/>
        </w:rPr>
        <w:t>adalah untuk memudahkan dalam pengolaha data dan pengisian dilakukan berdasarka jawaban yang telah disediakan dalam daftar pertanyaan.</w:t>
      </w:r>
    </w:p>
    <w:p w:rsidR="00D76D15" w:rsidRPr="00E36E5B" w:rsidRDefault="00D76D15" w:rsidP="00D76D15">
      <w:pPr>
        <w:pStyle w:val="ListParagraph"/>
        <w:numPr>
          <w:ilvl w:val="0"/>
          <w:numId w:val="1"/>
        </w:numPr>
        <w:autoSpaceDE w:val="0"/>
        <w:autoSpaceDN w:val="0"/>
        <w:adjustRightInd w:val="0"/>
        <w:spacing w:after="0" w:line="480" w:lineRule="auto"/>
        <w:ind w:left="927"/>
        <w:jc w:val="both"/>
        <w:rPr>
          <w:rFonts w:ascii="Times New Roman" w:hAnsi="Times New Roman"/>
          <w:b/>
          <w:bCs/>
          <w:sz w:val="24"/>
          <w:szCs w:val="24"/>
        </w:rPr>
      </w:pPr>
      <w:r w:rsidRPr="00E36E5B">
        <w:rPr>
          <w:rFonts w:ascii="Times New Roman" w:hAnsi="Times New Roman"/>
          <w:b/>
          <w:bCs/>
          <w:i/>
          <w:iCs/>
          <w:sz w:val="24"/>
          <w:szCs w:val="24"/>
        </w:rPr>
        <w:t xml:space="preserve">Entering / processing </w:t>
      </w:r>
      <w:r w:rsidRPr="00E36E5B">
        <w:rPr>
          <w:rFonts w:ascii="Times New Roman" w:hAnsi="Times New Roman"/>
          <w:sz w:val="24"/>
          <w:szCs w:val="24"/>
        </w:rPr>
        <w:t>adalah memproses dan memasukkan data dari kuisioner ke dalam tabel induk dalam menggunakan komputer, agar dapat dianalisis dengan cara mengentri dari data kuisioner.</w:t>
      </w:r>
    </w:p>
    <w:p w:rsidR="00D76D15" w:rsidRPr="00E36E5B" w:rsidRDefault="00D76D15" w:rsidP="00D76D15">
      <w:pPr>
        <w:pStyle w:val="ListParagraph"/>
        <w:numPr>
          <w:ilvl w:val="0"/>
          <w:numId w:val="1"/>
        </w:numPr>
        <w:autoSpaceDE w:val="0"/>
        <w:autoSpaceDN w:val="0"/>
        <w:adjustRightInd w:val="0"/>
        <w:spacing w:after="0" w:line="480" w:lineRule="auto"/>
        <w:ind w:left="927"/>
        <w:jc w:val="both"/>
        <w:rPr>
          <w:rFonts w:ascii="Times New Roman" w:hAnsi="Times New Roman"/>
          <w:b/>
          <w:bCs/>
          <w:sz w:val="24"/>
          <w:szCs w:val="24"/>
        </w:rPr>
      </w:pPr>
      <w:r w:rsidRPr="00E36E5B">
        <w:rPr>
          <w:rFonts w:ascii="Times New Roman" w:hAnsi="Times New Roman"/>
          <w:b/>
          <w:bCs/>
          <w:i/>
          <w:iCs/>
          <w:sz w:val="24"/>
          <w:szCs w:val="24"/>
        </w:rPr>
        <w:t xml:space="preserve">Tabulating </w:t>
      </w:r>
      <w:r w:rsidRPr="00E36E5B">
        <w:rPr>
          <w:rFonts w:ascii="Times New Roman" w:hAnsi="Times New Roman"/>
          <w:sz w:val="24"/>
          <w:szCs w:val="24"/>
        </w:rPr>
        <w:t>adalah kegiatan memasukkan data-data hasil penelitian ke dalam tabel serta disajikan dengan mendeskripsikan hasil penelitian sehingga jelas dari hasil penelitian.</w:t>
      </w:r>
    </w:p>
    <w:p w:rsidR="00D76D15" w:rsidRPr="008940BA" w:rsidRDefault="00D76D15" w:rsidP="00D76D15">
      <w:pPr>
        <w:pStyle w:val="ListParagraph"/>
        <w:numPr>
          <w:ilvl w:val="0"/>
          <w:numId w:val="1"/>
        </w:numPr>
        <w:autoSpaceDE w:val="0"/>
        <w:autoSpaceDN w:val="0"/>
        <w:adjustRightInd w:val="0"/>
        <w:spacing w:after="0" w:line="480" w:lineRule="auto"/>
        <w:ind w:left="927"/>
        <w:jc w:val="both"/>
        <w:rPr>
          <w:rFonts w:ascii="Times New Roman" w:hAnsi="Times New Roman"/>
          <w:b/>
          <w:bCs/>
          <w:sz w:val="24"/>
          <w:szCs w:val="24"/>
        </w:rPr>
      </w:pPr>
      <w:r w:rsidRPr="00E36E5B">
        <w:rPr>
          <w:rFonts w:ascii="Times New Roman" w:hAnsi="Times New Roman"/>
          <w:b/>
          <w:bCs/>
          <w:i/>
          <w:iCs/>
          <w:sz w:val="24"/>
          <w:szCs w:val="24"/>
        </w:rPr>
        <w:t xml:space="preserve">Cleaning </w:t>
      </w:r>
      <w:r w:rsidRPr="00E36E5B">
        <w:rPr>
          <w:rFonts w:ascii="Times New Roman" w:hAnsi="Times New Roman"/>
          <w:sz w:val="24"/>
          <w:szCs w:val="24"/>
        </w:rPr>
        <w:t>adalah mengecek kembali data yang sudah dientri, apakah ada kesalahan saat kita mengentri di komputer dan memeriksa data sudah benar (Notoadmodjo, 2010).</w:t>
      </w:r>
    </w:p>
    <w:p w:rsidR="00D76D15" w:rsidRPr="00E36E5B" w:rsidRDefault="00D76D15" w:rsidP="00D76D15">
      <w:pPr>
        <w:pStyle w:val="ListParagraph"/>
        <w:autoSpaceDE w:val="0"/>
        <w:autoSpaceDN w:val="0"/>
        <w:adjustRightInd w:val="0"/>
        <w:spacing w:after="0" w:line="240" w:lineRule="auto"/>
        <w:ind w:left="927"/>
        <w:jc w:val="both"/>
        <w:rPr>
          <w:rFonts w:ascii="Times New Roman" w:hAnsi="Times New Roman"/>
          <w:b/>
          <w:bCs/>
          <w:sz w:val="24"/>
          <w:szCs w:val="24"/>
        </w:rPr>
      </w:pPr>
    </w:p>
    <w:p w:rsidR="00D76D15" w:rsidRPr="00E36E5B" w:rsidRDefault="00D76D15" w:rsidP="00D76D15">
      <w:pPr>
        <w:pStyle w:val="ListParagraph"/>
        <w:numPr>
          <w:ilvl w:val="2"/>
          <w:numId w:val="2"/>
        </w:numPr>
        <w:spacing w:line="480" w:lineRule="auto"/>
        <w:jc w:val="both"/>
        <w:rPr>
          <w:rFonts w:ascii="Times New Roman" w:hAnsi="Times New Roman"/>
          <w:b/>
          <w:sz w:val="24"/>
          <w:szCs w:val="24"/>
        </w:rPr>
      </w:pPr>
      <w:r w:rsidRPr="00E36E5B">
        <w:rPr>
          <w:rFonts w:ascii="Times New Roman" w:hAnsi="Times New Roman"/>
          <w:b/>
          <w:sz w:val="24"/>
          <w:szCs w:val="24"/>
        </w:rPr>
        <w:t>Analisa Data</w:t>
      </w:r>
    </w:p>
    <w:p w:rsidR="00D76D15" w:rsidRPr="00E36E5B" w:rsidRDefault="00D76D15" w:rsidP="00D76D15">
      <w:pPr>
        <w:pStyle w:val="ListParagraph"/>
        <w:spacing w:line="480" w:lineRule="auto"/>
        <w:ind w:left="360" w:firstLine="720"/>
        <w:jc w:val="both"/>
        <w:rPr>
          <w:rFonts w:ascii="Times New Roman" w:hAnsi="Times New Roman"/>
          <w:sz w:val="24"/>
          <w:szCs w:val="24"/>
        </w:rPr>
      </w:pPr>
      <w:r w:rsidRPr="00E36E5B">
        <w:rPr>
          <w:rFonts w:ascii="Times New Roman" w:hAnsi="Times New Roman"/>
          <w:sz w:val="24"/>
          <w:szCs w:val="24"/>
        </w:rPr>
        <w:lastRenderedPageBreak/>
        <w:t xml:space="preserve">Data yang diperoleh dan kemudian di analisa dengan melakukan penyelesaian data sesuai dengan kriteria yang ada. Langkah-langkah analisa data yang dilakukan peneliti adalah </w:t>
      </w:r>
    </w:p>
    <w:p w:rsidR="00D76D15" w:rsidRPr="00E36E5B" w:rsidRDefault="00D76D15" w:rsidP="00D76D15">
      <w:pPr>
        <w:pStyle w:val="ListParagraph"/>
        <w:numPr>
          <w:ilvl w:val="0"/>
          <w:numId w:val="4"/>
        </w:numPr>
        <w:spacing w:line="480" w:lineRule="auto"/>
        <w:ind w:left="720"/>
        <w:jc w:val="both"/>
        <w:rPr>
          <w:rFonts w:ascii="Times New Roman" w:hAnsi="Times New Roman"/>
          <w:b/>
          <w:sz w:val="24"/>
          <w:szCs w:val="24"/>
        </w:rPr>
      </w:pPr>
      <w:r w:rsidRPr="00E36E5B">
        <w:rPr>
          <w:rFonts w:ascii="Times New Roman" w:hAnsi="Times New Roman"/>
          <w:b/>
          <w:sz w:val="24"/>
          <w:szCs w:val="24"/>
        </w:rPr>
        <w:t>Analisis Univariat</w:t>
      </w:r>
    </w:p>
    <w:p w:rsidR="00D76D15" w:rsidRPr="00E36E5B" w:rsidRDefault="00D76D15" w:rsidP="00D76D15">
      <w:pPr>
        <w:pStyle w:val="ListParagraph"/>
        <w:spacing w:line="480" w:lineRule="auto"/>
        <w:jc w:val="both"/>
        <w:rPr>
          <w:rFonts w:ascii="Times New Roman" w:hAnsi="Times New Roman"/>
          <w:sz w:val="24"/>
          <w:szCs w:val="24"/>
        </w:rPr>
      </w:pPr>
      <w:r w:rsidRPr="00E36E5B">
        <w:rPr>
          <w:rFonts w:ascii="Times New Roman" w:hAnsi="Times New Roman"/>
          <w:sz w:val="24"/>
          <w:szCs w:val="24"/>
        </w:rPr>
        <w:t>Analisa univariat yaitu menganalisa terhadap variable dan hasil penelitian untuk menghasilkan distribusi frekuensi dan presentasi dari hasil variabel ( Notoadmojo,2012). Analisa univariat pada penelitian ini adalah kesejahteraan psikologis dengan tingkat stress mahasiswa tingkat akhir.</w:t>
      </w:r>
    </w:p>
    <w:p w:rsidR="00D76D15" w:rsidRPr="00E36E5B" w:rsidRDefault="00D76D15" w:rsidP="00D76D15">
      <w:pPr>
        <w:pStyle w:val="ListParagraph"/>
        <w:numPr>
          <w:ilvl w:val="0"/>
          <w:numId w:val="4"/>
        </w:numPr>
        <w:spacing w:line="480" w:lineRule="auto"/>
        <w:ind w:left="720"/>
        <w:jc w:val="both"/>
        <w:rPr>
          <w:rFonts w:ascii="Times New Roman" w:hAnsi="Times New Roman"/>
          <w:b/>
          <w:sz w:val="24"/>
          <w:szCs w:val="24"/>
        </w:rPr>
      </w:pPr>
      <w:r w:rsidRPr="00E36E5B">
        <w:rPr>
          <w:rFonts w:ascii="Times New Roman" w:hAnsi="Times New Roman"/>
          <w:b/>
          <w:sz w:val="24"/>
          <w:szCs w:val="24"/>
        </w:rPr>
        <w:t>Analisis Bivariat</w:t>
      </w:r>
    </w:p>
    <w:p w:rsidR="00D76D15" w:rsidRPr="00E36E5B" w:rsidRDefault="00D76D15" w:rsidP="00D76D15">
      <w:pPr>
        <w:pStyle w:val="ListParagraph"/>
        <w:spacing w:line="480" w:lineRule="auto"/>
        <w:jc w:val="both"/>
        <w:rPr>
          <w:rFonts w:ascii="Times New Roman" w:hAnsi="Times New Roman"/>
          <w:sz w:val="24"/>
          <w:lang w:val="id-ID"/>
        </w:rPr>
      </w:pPr>
      <w:r w:rsidRPr="00E36E5B">
        <w:rPr>
          <w:rFonts w:ascii="Times New Roman" w:hAnsi="Times New Roman"/>
          <w:sz w:val="24"/>
        </w:rPr>
        <w:t xml:space="preserve">Analisa bivariat untuk menguji hubungan antara variabel independent variabel dependen (Arikunto, 2012).Uji statistik yang dilakukan dalam penelitian adalah </w:t>
      </w:r>
      <w:r w:rsidRPr="00E36E5B">
        <w:rPr>
          <w:rFonts w:ascii="Times New Roman" w:hAnsi="Times New Roman"/>
          <w:i/>
          <w:sz w:val="24"/>
        </w:rPr>
        <w:t>chi square</w:t>
      </w:r>
      <w:r w:rsidRPr="00E36E5B">
        <w:rPr>
          <w:rFonts w:ascii="Times New Roman" w:hAnsi="Times New Roman"/>
          <w:sz w:val="24"/>
        </w:rPr>
        <w:t xml:space="preserve">. Taraf kesalahan yang digunakan adalah 5%, untuk melihat hasil kemaknaan perhitungan statistik digunakan batas kemaknaan 0,05. Berarti jika p value &lt; 0,05 maka hasilnya bermakna yang artinya Ho ditolak dan Ha diterima. Jika p value &gt; 0,05 maka hasilnya tidak bermakna yang artinya Ho gagal ditolak dan Ha ditolak. </w:t>
      </w:r>
    </w:p>
    <w:p w:rsidR="00D76D15" w:rsidRPr="00E36E5B" w:rsidRDefault="00D76D15" w:rsidP="00D76D15">
      <w:pPr>
        <w:pStyle w:val="ListParagraph"/>
        <w:spacing w:line="480" w:lineRule="auto"/>
        <w:ind w:left="1506"/>
        <w:jc w:val="both"/>
        <w:rPr>
          <w:rFonts w:ascii="Times New Roman" w:hAnsi="Times New Roman"/>
          <w:sz w:val="24"/>
          <w:lang w:val="id-ID"/>
        </w:rPr>
      </w:pPr>
    </w:p>
    <w:p w:rsidR="00D76D15" w:rsidRPr="00E36E5B" w:rsidRDefault="00D76D15" w:rsidP="00D76D15">
      <w:pPr>
        <w:pStyle w:val="ListParagraph"/>
        <w:spacing w:line="480" w:lineRule="auto"/>
        <w:ind w:left="1506"/>
        <w:jc w:val="both"/>
        <w:rPr>
          <w:rFonts w:ascii="Times New Roman" w:hAnsi="Times New Roman"/>
          <w:sz w:val="24"/>
          <w:lang w:val="id-ID"/>
        </w:rPr>
      </w:pPr>
    </w:p>
    <w:p w:rsidR="00D76D15" w:rsidRPr="00E36E5B" w:rsidRDefault="00D76D15" w:rsidP="00D76D15">
      <w:pPr>
        <w:pStyle w:val="ListParagraph"/>
        <w:spacing w:line="480" w:lineRule="auto"/>
        <w:ind w:left="1506"/>
        <w:jc w:val="both"/>
        <w:rPr>
          <w:rFonts w:ascii="Times New Roman" w:hAnsi="Times New Roman"/>
          <w:sz w:val="24"/>
          <w:lang w:val="id-ID"/>
        </w:rPr>
      </w:pPr>
    </w:p>
    <w:p w:rsidR="00D76D15" w:rsidRPr="00E36E5B" w:rsidRDefault="00D76D15" w:rsidP="00D76D15">
      <w:pPr>
        <w:pStyle w:val="ListParagraph"/>
        <w:spacing w:line="480" w:lineRule="auto"/>
        <w:ind w:left="1506"/>
        <w:jc w:val="both"/>
        <w:rPr>
          <w:rFonts w:ascii="Times New Roman" w:hAnsi="Times New Roman"/>
          <w:sz w:val="24"/>
          <w:lang w:val="id-ID"/>
        </w:rPr>
      </w:pPr>
    </w:p>
    <w:p w:rsidR="00D76D15" w:rsidRPr="00E36E5B" w:rsidRDefault="00D76D15" w:rsidP="00D76D15">
      <w:pPr>
        <w:pStyle w:val="ListParagraph"/>
        <w:spacing w:line="480" w:lineRule="auto"/>
        <w:ind w:left="1506"/>
        <w:jc w:val="both"/>
        <w:rPr>
          <w:rFonts w:ascii="Times New Roman" w:hAnsi="Times New Roman"/>
          <w:sz w:val="24"/>
          <w:lang w:val="id-ID"/>
        </w:rPr>
      </w:pPr>
    </w:p>
    <w:p w:rsidR="00D76D15" w:rsidRPr="00E36E5B" w:rsidRDefault="00D76D15" w:rsidP="00D76D15">
      <w:pPr>
        <w:pStyle w:val="ListParagraph"/>
        <w:spacing w:line="480" w:lineRule="auto"/>
        <w:ind w:left="1506"/>
        <w:jc w:val="both"/>
        <w:rPr>
          <w:rFonts w:ascii="Times New Roman" w:hAnsi="Times New Roman"/>
          <w:sz w:val="24"/>
        </w:rPr>
      </w:pPr>
    </w:p>
    <w:p w:rsidR="004F37BC" w:rsidRDefault="004F37BC"/>
    <w:sectPr w:rsidR="004F37BC" w:rsidSect="004F37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B35"/>
    <w:multiLevelType w:val="hybridMultilevel"/>
    <w:tmpl w:val="E40AE5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812F78"/>
    <w:multiLevelType w:val="hybridMultilevel"/>
    <w:tmpl w:val="1CB226C4"/>
    <w:lvl w:ilvl="0" w:tplc="398AF6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8B03FA7"/>
    <w:multiLevelType w:val="hybridMultilevel"/>
    <w:tmpl w:val="31063438"/>
    <w:lvl w:ilvl="0" w:tplc="7E90C54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4E4E9000">
      <w:start w:val="1"/>
      <w:numFmt w:val="upperLetter"/>
      <w:lvlText w:val="%3."/>
      <w:lvlJc w:val="left"/>
      <w:pPr>
        <w:ind w:left="360" w:hanging="360"/>
      </w:pPr>
      <w:rPr>
        <w:rFonts w:hint="default"/>
        <w:b/>
      </w:rPr>
    </w:lvl>
    <w:lvl w:ilvl="3" w:tplc="0060B05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E5D014A"/>
    <w:multiLevelType w:val="hybridMultilevel"/>
    <w:tmpl w:val="709C6F48"/>
    <w:lvl w:ilvl="0" w:tplc="9648F624">
      <w:start w:val="1"/>
      <w:numFmt w:val="decimal"/>
      <w:lvlText w:val="%1."/>
      <w:lvlJc w:val="left"/>
      <w:pPr>
        <w:ind w:left="1779" w:hanging="360"/>
      </w:pPr>
      <w:rPr>
        <w:rFonts w:hint="default"/>
        <w:b/>
        <w:color w:val="000000"/>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4">
    <w:nsid w:val="32C26CBD"/>
    <w:multiLevelType w:val="hybridMultilevel"/>
    <w:tmpl w:val="3E1C2922"/>
    <w:lvl w:ilvl="0" w:tplc="74E4EE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31D1C"/>
    <w:multiLevelType w:val="hybridMultilevel"/>
    <w:tmpl w:val="F87E7EC4"/>
    <w:lvl w:ilvl="0" w:tplc="9D707324">
      <w:start w:val="1"/>
      <w:numFmt w:val="bullet"/>
      <w:lvlText w:val=""/>
      <w:lvlJc w:val="left"/>
      <w:pPr>
        <w:ind w:left="2280" w:hanging="360"/>
      </w:pPr>
      <w:rPr>
        <w:rFonts w:ascii="Symbol" w:hAnsi="Symbol" w:hint="default"/>
        <w:sz w:val="24"/>
        <w:szCs w:val="24"/>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6">
    <w:nsid w:val="5F06373F"/>
    <w:multiLevelType w:val="hybridMultilevel"/>
    <w:tmpl w:val="DC06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FB3C21"/>
    <w:multiLevelType w:val="hybridMultilevel"/>
    <w:tmpl w:val="A0C66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2B01DF"/>
    <w:multiLevelType w:val="hybridMultilevel"/>
    <w:tmpl w:val="848C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D76D15"/>
    <w:rsid w:val="004F37BC"/>
    <w:rsid w:val="00D76D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D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Text Char1,Body of text,Bulet1,Char Char2,DWA List 1,Header Char1,Heading 1 Char1,Heading 10,List Paragraph1,List Paragraph11,List Paragraph2,Recommendation,Sub C,Sub Judul DEA KP,Tabel,coba1,kepala,list paragraph,point-point"/>
    <w:basedOn w:val="Normal"/>
    <w:link w:val="ListParagraphChar"/>
    <w:uiPriority w:val="1"/>
    <w:qFormat/>
    <w:rsid w:val="00D76D15"/>
    <w:pPr>
      <w:ind w:left="720"/>
      <w:contextualSpacing/>
    </w:pPr>
    <w:rPr>
      <w:sz w:val="20"/>
      <w:szCs w:val="20"/>
      <w:lang/>
    </w:rPr>
  </w:style>
  <w:style w:type="character" w:customStyle="1" w:styleId="ListParagraphChar">
    <w:name w:val="List Paragraph Char"/>
    <w:aliases w:val="UGEX'Z Char,Body Text Char1 Char,Body of text Char,Bulet1 Char,Char Char2 Char,DWA List 1 Char,Header Char1 Char,Heading 1 Char1 Char,Heading 10 Char,List Paragraph1 Char,List Paragraph11 Char,List Paragraph2 Char,Recommendation Char"/>
    <w:link w:val="ListParagraph"/>
    <w:uiPriority w:val="1"/>
    <w:qFormat/>
    <w:locked/>
    <w:rsid w:val="00D76D15"/>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2021-02-19T03:04:00Z</dcterms:created>
  <dcterms:modified xsi:type="dcterms:W3CDTF">2021-02-19T03:04:00Z</dcterms:modified>
</cp:coreProperties>
</file>